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5157D" w14:textId="77777777" w:rsidR="00E14019" w:rsidRPr="00FE6AE9" w:rsidRDefault="00E14019" w:rsidP="00E1401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lang w:val="bg-BG"/>
        </w:rPr>
      </w:pPr>
      <w:r w:rsidRPr="00FE6AE9">
        <w:rPr>
          <w:rFonts w:ascii="Times New Roman" w:eastAsia="Calibri" w:hAnsi="Times New Roman" w:cs="Times New Roman"/>
          <w:b/>
          <w:lang w:val="bg-BG"/>
        </w:rPr>
        <w:t>ИНСТИТУТ НА ДИПЛОМИРАНИТЕ ЕКСПЕРТ-СЧЕТОВОДИТЕЛИ В БЪЛГАРИЯ</w:t>
      </w:r>
    </w:p>
    <w:p w14:paraId="35261D00" w14:textId="77777777" w:rsidR="00E14019" w:rsidRDefault="00E14019" w:rsidP="00E140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g-BG"/>
        </w:rPr>
      </w:pPr>
    </w:p>
    <w:p w14:paraId="12335282" w14:textId="77777777" w:rsidR="00E14019" w:rsidRDefault="00E14019" w:rsidP="00E140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g-BG"/>
        </w:rPr>
      </w:pPr>
    </w:p>
    <w:p w14:paraId="55F0FFF8" w14:textId="77777777" w:rsidR="00E14019" w:rsidRPr="005D2B6C" w:rsidRDefault="00A44813" w:rsidP="00E140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g-BG"/>
        </w:rPr>
        <w:t>ВЪТРЕШНИ ПРОЦЕДУРИ</w:t>
      </w:r>
    </w:p>
    <w:p w14:paraId="1998B685" w14:textId="77777777" w:rsidR="00E14019" w:rsidRPr="00B04D96" w:rsidRDefault="00E14019" w:rsidP="00E140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29ED599" w14:textId="77777777" w:rsidR="00E14019" w:rsidRPr="00B04D96" w:rsidRDefault="00A44813" w:rsidP="00E140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з</w:t>
      </w:r>
      <w:r w:rsidR="00E14019" w:rsidRPr="00B04D96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подготовка и</w:t>
      </w:r>
      <w:r w:rsidR="00E14019" w:rsidRPr="00B04D96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провеждане на изпитите</w:t>
      </w:r>
    </w:p>
    <w:p w14:paraId="72751AC8" w14:textId="284E5C41" w:rsidR="00E14019" w:rsidRPr="00CD2F41" w:rsidRDefault="00E14019" w:rsidP="00E140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B04D96">
        <w:rPr>
          <w:rFonts w:ascii="Times New Roman" w:eastAsia="Calibri" w:hAnsi="Times New Roman" w:cs="Times New Roman"/>
          <w:b/>
          <w:sz w:val="24"/>
          <w:szCs w:val="24"/>
          <w:lang w:val="bg-BG"/>
        </w:rPr>
        <w:t>за дипломиран експерт-счетоводител</w:t>
      </w:r>
      <w:r w:rsidR="00984C1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и за регистриран одитор по устойчивостта</w:t>
      </w:r>
    </w:p>
    <w:p w14:paraId="11916072" w14:textId="77777777" w:rsidR="00E14019" w:rsidRPr="00CD2F41" w:rsidRDefault="00E14019" w:rsidP="00E140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112DBD93" w14:textId="77777777" w:rsidR="00E14019" w:rsidRDefault="00E14019" w:rsidP="00E1401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22CE60CF" w14:textId="77777777" w:rsidR="00E14019" w:rsidRPr="00CD2F41" w:rsidRDefault="00E14019" w:rsidP="00E140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І. Общи положения</w:t>
      </w:r>
    </w:p>
    <w:p w14:paraId="6264A5B6" w14:textId="77777777" w:rsidR="001E5981" w:rsidRPr="00CD2F41" w:rsidRDefault="001E5981" w:rsidP="00E140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4A362004" w14:textId="151DD94E" w:rsidR="00E14019" w:rsidRDefault="00E14019" w:rsidP="00247CA0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E6AE9">
        <w:rPr>
          <w:rFonts w:ascii="Times New Roman" w:eastAsia="Calibri" w:hAnsi="Times New Roman" w:cs="Times New Roman"/>
          <w:sz w:val="24"/>
          <w:szCs w:val="24"/>
          <w:lang w:val="bg-BG"/>
        </w:rPr>
        <w:t>Чл.</w:t>
      </w:r>
      <w:r w:rsidR="00850E7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FE6AE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1. </w:t>
      </w:r>
      <w:r w:rsidRPr="00CD2F41">
        <w:rPr>
          <w:rFonts w:ascii="Times New Roman" w:eastAsia="Calibri" w:hAnsi="Times New Roman" w:cs="Times New Roman"/>
          <w:sz w:val="24"/>
          <w:szCs w:val="24"/>
          <w:lang w:val="bg-BG"/>
        </w:rPr>
        <w:t>(1)</w:t>
      </w:r>
      <w:r w:rsidR="00E20EC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5D2B6C">
        <w:rPr>
          <w:rFonts w:ascii="Times New Roman" w:eastAsia="Calibri" w:hAnsi="Times New Roman" w:cs="Times New Roman"/>
          <w:sz w:val="24"/>
          <w:szCs w:val="24"/>
          <w:lang w:val="bg-BG"/>
        </w:rPr>
        <w:t>С т</w:t>
      </w:r>
      <w:r w:rsidR="00A44813">
        <w:rPr>
          <w:rFonts w:ascii="Times New Roman" w:eastAsia="Calibri" w:hAnsi="Times New Roman" w:cs="Times New Roman"/>
          <w:sz w:val="24"/>
          <w:szCs w:val="24"/>
          <w:lang w:val="bg-BG"/>
        </w:rPr>
        <w:t>о</w:t>
      </w:r>
      <w:r w:rsidRPr="005D2B6C">
        <w:rPr>
          <w:rFonts w:ascii="Times New Roman" w:eastAsia="Calibri" w:hAnsi="Times New Roman" w:cs="Times New Roman"/>
          <w:sz w:val="24"/>
          <w:szCs w:val="24"/>
          <w:lang w:val="bg-BG"/>
        </w:rPr>
        <w:t>зи</w:t>
      </w:r>
      <w:r w:rsidR="00984C1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A44813" w:rsidRPr="00A44813">
        <w:rPr>
          <w:rFonts w:ascii="Times New Roman" w:eastAsia="Calibri" w:hAnsi="Times New Roman" w:cs="Times New Roman"/>
          <w:sz w:val="24"/>
          <w:szCs w:val="24"/>
          <w:lang w:val="bg-BG"/>
        </w:rPr>
        <w:t>документ</w:t>
      </w:r>
      <w:r w:rsidRPr="005D2B6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се определят ред</w:t>
      </w:r>
      <w:r w:rsidR="00A83D37">
        <w:rPr>
          <w:rFonts w:ascii="Times New Roman" w:eastAsia="Calibri" w:hAnsi="Times New Roman" w:cs="Times New Roman"/>
          <w:sz w:val="24"/>
          <w:szCs w:val="24"/>
          <w:lang w:val="bg-BG"/>
        </w:rPr>
        <w:t>ът</w:t>
      </w:r>
      <w:r w:rsidR="00A4481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процедурите</w:t>
      </w:r>
      <w:r w:rsidRPr="005D2B6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</w:t>
      </w:r>
      <w:r w:rsidR="00A4481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подготовка и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провеждане на изпитите за дипломиран експерт-счетоводител</w:t>
      </w:r>
      <w:r w:rsidR="00984C1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регистриран одитор по устойчивостта</w:t>
      </w:r>
      <w:r w:rsidRPr="005D2B6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както и задълженията на </w:t>
      </w:r>
      <w:r w:rsidR="00A44813">
        <w:rPr>
          <w:rFonts w:ascii="Times New Roman" w:eastAsia="Calibri" w:hAnsi="Times New Roman" w:cs="Times New Roman"/>
          <w:sz w:val="24"/>
          <w:szCs w:val="24"/>
          <w:lang w:val="bg-BG"/>
        </w:rPr>
        <w:t>Комисиите по подготовка и провеждане на изпитите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по чл. 15, ал. 1 </w:t>
      </w:r>
      <w:r w:rsidR="00984C1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 по чл. 19а, ал. 1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от ЗНФО</w:t>
      </w:r>
      <w:r w:rsidR="00984C1D">
        <w:rPr>
          <w:rFonts w:ascii="Times New Roman" w:eastAsia="Calibri" w:hAnsi="Times New Roman" w:cs="Times New Roman"/>
          <w:sz w:val="24"/>
          <w:szCs w:val="24"/>
          <w:lang w:val="bg-BG"/>
        </w:rPr>
        <w:t>ИСУ</w:t>
      </w:r>
      <w:r w:rsidR="004D2A9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и администраторите на информационната система </w:t>
      </w:r>
      <w:r w:rsidR="004D2A9C" w:rsidRPr="004D2A9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„ИДЕС за провеждане на електронни изпити</w:t>
      </w:r>
      <w:r w:rsidR="004D2A9C">
        <w:rPr>
          <w:rFonts w:eastAsia="Times New Roman"/>
          <w:lang w:val="bg-BG" w:eastAsia="bg-BG"/>
        </w:rPr>
        <w:t>“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19771EAF" w14:textId="67C2BDE5" w:rsidR="00E14019" w:rsidRPr="00235386" w:rsidRDefault="00E14019" w:rsidP="001E5981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(2) </w:t>
      </w:r>
      <w:r w:rsidR="00A44813">
        <w:rPr>
          <w:rFonts w:ascii="Times New Roman" w:eastAsia="Calibri" w:hAnsi="Times New Roman" w:cs="Times New Roman"/>
          <w:sz w:val="24"/>
          <w:szCs w:val="24"/>
          <w:lang w:val="bg-BG"/>
        </w:rPr>
        <w:t>Подготовката и п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ровеждането на изпитите се извършва при спазване на разпоредбите на Закона за независим</w:t>
      </w:r>
      <w:r w:rsidR="00A83D37">
        <w:rPr>
          <w:rFonts w:ascii="Times New Roman" w:eastAsia="Calibri" w:hAnsi="Times New Roman" w:cs="Times New Roman"/>
          <w:sz w:val="24"/>
          <w:szCs w:val="24"/>
          <w:lang w:val="bg-BG"/>
        </w:rPr>
        <w:t>ия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финансов одит</w:t>
      </w:r>
      <w:r w:rsidR="00984C1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изразяване на сигурност по устойчивостта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</w:t>
      </w:r>
      <w:r w:rsidRPr="00235386">
        <w:rPr>
          <w:rFonts w:ascii="Times New Roman" w:eastAsia="Calibri" w:hAnsi="Times New Roman" w:cs="Times New Roman"/>
          <w:sz w:val="24"/>
          <w:szCs w:val="24"/>
          <w:lang w:val="bg-BG"/>
        </w:rPr>
        <w:t>Правилата за организ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иране</w:t>
      </w:r>
      <w:r w:rsidRPr="0023538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провеждане на изпити за</w:t>
      </w:r>
      <w:r w:rsidR="00984C1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придобиване квалификация на</w:t>
      </w:r>
      <w:r w:rsidRPr="0023538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дипломиран експерт-счетоводител</w:t>
      </w:r>
      <w:r w:rsidR="00984C1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на регистриран одитор по устойчивостта</w:t>
      </w:r>
      <w:r w:rsidRPr="0023538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FD5E35" w:rsidRPr="00CD2F41">
        <w:rPr>
          <w:rFonts w:ascii="Times New Roman" w:eastAsia="Calibri" w:hAnsi="Times New Roman" w:cs="Times New Roman"/>
          <w:sz w:val="24"/>
          <w:szCs w:val="24"/>
          <w:lang w:val="bg-BG"/>
        </w:rPr>
        <w:t>(</w:t>
      </w:r>
      <w:r w:rsidRPr="00235386">
        <w:rPr>
          <w:rFonts w:ascii="Times New Roman" w:eastAsia="Calibri" w:hAnsi="Times New Roman" w:cs="Times New Roman"/>
          <w:sz w:val="24"/>
          <w:szCs w:val="24"/>
          <w:lang w:val="bg-BG"/>
        </w:rPr>
        <w:t>Правилата</w:t>
      </w:r>
      <w:r w:rsidR="00FD5E35" w:rsidRPr="00CD2F41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FD5E35" w:rsidRPr="0023538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235386">
        <w:rPr>
          <w:rFonts w:ascii="Times New Roman" w:eastAsia="Calibri" w:hAnsi="Times New Roman" w:cs="Times New Roman"/>
          <w:sz w:val="24"/>
          <w:szCs w:val="24"/>
          <w:lang w:val="bg-BG"/>
        </w:rPr>
        <w:t>приети от Комисията за публичен надзор над регистрираните одитори.</w:t>
      </w:r>
    </w:p>
    <w:p w14:paraId="09E0E244" w14:textId="5EFE13A5" w:rsidR="004D5AF3" w:rsidRDefault="00286AFB" w:rsidP="001E5981">
      <w:pPr>
        <w:pStyle w:val="NormalWeb"/>
        <w:spacing w:after="0" w:line="276" w:lineRule="auto"/>
        <w:ind w:firstLine="720"/>
        <w:jc w:val="both"/>
        <w:rPr>
          <w:rFonts w:eastAsia="Calibri"/>
          <w:lang w:val="bg-BG"/>
        </w:rPr>
      </w:pPr>
      <w:r>
        <w:rPr>
          <w:rFonts w:eastAsia="Calibri"/>
          <w:lang w:val="bg-BG"/>
        </w:rPr>
        <w:t xml:space="preserve">Чл. 2. </w:t>
      </w:r>
      <w:r w:rsidR="00E14019">
        <w:rPr>
          <w:rFonts w:eastAsia="Calibri"/>
          <w:lang w:val="bg-BG"/>
        </w:rPr>
        <w:t>(</w:t>
      </w:r>
      <w:r>
        <w:rPr>
          <w:rFonts w:eastAsia="Calibri"/>
          <w:lang w:val="bg-BG"/>
        </w:rPr>
        <w:t>1</w:t>
      </w:r>
      <w:r w:rsidR="00E14019">
        <w:rPr>
          <w:rFonts w:eastAsia="Calibri"/>
          <w:lang w:val="bg-BG"/>
        </w:rPr>
        <w:t>) О</w:t>
      </w:r>
      <w:r w:rsidR="00E14019" w:rsidRPr="00180149">
        <w:rPr>
          <w:rFonts w:eastAsia="Calibri"/>
          <w:lang w:val="bg-BG"/>
        </w:rPr>
        <w:t>рганизация</w:t>
      </w:r>
      <w:r w:rsidR="00E14019">
        <w:rPr>
          <w:rFonts w:eastAsia="Calibri"/>
          <w:lang w:val="bg-BG"/>
        </w:rPr>
        <w:t>та</w:t>
      </w:r>
      <w:r w:rsidR="0010066D">
        <w:rPr>
          <w:rFonts w:eastAsia="Calibri"/>
          <w:lang w:val="bg-BG"/>
        </w:rPr>
        <w:t xml:space="preserve"> </w:t>
      </w:r>
      <w:r w:rsidR="00A44813">
        <w:rPr>
          <w:rFonts w:eastAsia="Calibri"/>
          <w:lang w:val="bg-BG"/>
        </w:rPr>
        <w:t xml:space="preserve">на </w:t>
      </w:r>
      <w:r w:rsidR="004D5AF3">
        <w:rPr>
          <w:rFonts w:eastAsia="Calibri"/>
          <w:lang w:val="bg-BG"/>
        </w:rPr>
        <w:t>подготовката и</w:t>
      </w:r>
      <w:r w:rsidR="00E14019" w:rsidRPr="00180149">
        <w:rPr>
          <w:rFonts w:eastAsia="Calibri"/>
          <w:lang w:val="bg-BG"/>
        </w:rPr>
        <w:t xml:space="preserve"> провеждане</w:t>
      </w:r>
      <w:r w:rsidR="004D5AF3">
        <w:rPr>
          <w:rFonts w:eastAsia="Calibri"/>
          <w:lang w:val="bg-BG"/>
        </w:rPr>
        <w:t>то</w:t>
      </w:r>
      <w:r w:rsidR="00E14019" w:rsidRPr="00180149">
        <w:rPr>
          <w:rFonts w:eastAsia="Calibri"/>
          <w:lang w:val="bg-BG"/>
        </w:rPr>
        <w:t xml:space="preserve"> на изпитите се осъществява от администрацията на ИДЕС, съгласувано с Комиси</w:t>
      </w:r>
      <w:r w:rsidR="00E14019">
        <w:rPr>
          <w:rFonts w:eastAsia="Calibri"/>
          <w:lang w:val="bg-BG"/>
        </w:rPr>
        <w:t>ята по организиране на изпитите по чл. 31, ал. 1 от Правилата</w:t>
      </w:r>
      <w:r w:rsidR="004D5AF3">
        <w:rPr>
          <w:rFonts w:eastAsia="Calibri"/>
          <w:lang w:val="bg-BG"/>
        </w:rPr>
        <w:t>.</w:t>
      </w:r>
    </w:p>
    <w:p w14:paraId="1354F125" w14:textId="37E1D5F9" w:rsidR="00FD5E35" w:rsidRPr="00AA7595" w:rsidRDefault="00793837" w:rsidP="001E5981">
      <w:pPr>
        <w:pStyle w:val="NormalWeb"/>
        <w:spacing w:after="0" w:line="276" w:lineRule="auto"/>
        <w:ind w:firstLine="720"/>
        <w:jc w:val="both"/>
        <w:rPr>
          <w:rFonts w:eastAsia="Calibri"/>
          <w:lang w:val="bg-BG"/>
        </w:rPr>
      </w:pPr>
      <w:r w:rsidRPr="00CD2F41">
        <w:rPr>
          <w:rFonts w:eastAsia="Calibri"/>
          <w:lang w:val="bg-BG"/>
        </w:rPr>
        <w:t>(2)</w:t>
      </w:r>
      <w:r w:rsidR="00BF1779">
        <w:rPr>
          <w:rFonts w:eastAsia="Calibri"/>
          <w:lang w:val="bg-BG"/>
        </w:rPr>
        <w:t xml:space="preserve"> </w:t>
      </w:r>
      <w:r w:rsidR="00FD5E35">
        <w:rPr>
          <w:rFonts w:eastAsia="Calibri"/>
          <w:lang w:val="bg-BG"/>
        </w:rPr>
        <w:t xml:space="preserve">Пряката организация, подготовка и </w:t>
      </w:r>
      <w:r w:rsidR="00BF1779">
        <w:rPr>
          <w:rFonts w:eastAsia="Calibri"/>
          <w:lang w:val="bg-BG"/>
        </w:rPr>
        <w:t>провеждане</w:t>
      </w:r>
      <w:r w:rsidR="00FD5E35">
        <w:rPr>
          <w:rFonts w:eastAsia="Calibri"/>
          <w:lang w:val="bg-BG"/>
        </w:rPr>
        <w:t xml:space="preserve"> се осъществява от постоянните </w:t>
      </w:r>
      <w:r w:rsidR="00FD5E35">
        <w:rPr>
          <w:rFonts w:eastAsia="Times New Roman"/>
          <w:lang w:val="bg-BG" w:eastAsia="bg-BG"/>
        </w:rPr>
        <w:t xml:space="preserve">комисиите </w:t>
      </w:r>
      <w:r w:rsidR="00FD5E35">
        <w:rPr>
          <w:lang w:val="bg-BG"/>
        </w:rPr>
        <w:t>по подготовка и провеждане на</w:t>
      </w:r>
      <w:r w:rsidR="00FD5E35">
        <w:rPr>
          <w:rFonts w:eastAsia="Times New Roman"/>
          <w:lang w:val="bg-BG" w:eastAsia="bg-BG"/>
        </w:rPr>
        <w:t xml:space="preserve"> изпитите по чл.15 ал. 1</w:t>
      </w:r>
      <w:r w:rsidR="00984C1D">
        <w:rPr>
          <w:rFonts w:eastAsia="Times New Roman"/>
          <w:lang w:val="bg-BG" w:eastAsia="bg-BG"/>
        </w:rPr>
        <w:t xml:space="preserve"> и чл. 19а, ал. 1</w:t>
      </w:r>
      <w:r w:rsidR="00FD5E35">
        <w:rPr>
          <w:rFonts w:eastAsia="Times New Roman"/>
          <w:lang w:val="bg-BG" w:eastAsia="bg-BG"/>
        </w:rPr>
        <w:t xml:space="preserve"> от ЗНФО</w:t>
      </w:r>
      <w:r w:rsidR="00984C1D">
        <w:rPr>
          <w:rFonts w:eastAsia="Times New Roman"/>
          <w:lang w:val="bg-BG" w:eastAsia="bg-BG"/>
        </w:rPr>
        <w:t>ИСУ</w:t>
      </w:r>
      <w:r w:rsidR="00AA7595">
        <w:rPr>
          <w:rFonts w:eastAsia="Times New Roman"/>
          <w:lang w:val="bg-BG" w:eastAsia="bg-BG"/>
        </w:rPr>
        <w:t xml:space="preserve"> и чл.</w:t>
      </w:r>
      <w:r w:rsidR="00984C1D">
        <w:rPr>
          <w:rFonts w:eastAsia="Times New Roman"/>
          <w:lang w:val="bg-BG" w:eastAsia="bg-BG"/>
        </w:rPr>
        <w:t xml:space="preserve"> </w:t>
      </w:r>
      <w:r w:rsidR="00AA7595">
        <w:rPr>
          <w:rFonts w:eastAsia="Times New Roman"/>
          <w:lang w:val="bg-BG" w:eastAsia="bg-BG"/>
        </w:rPr>
        <w:t>32 от Правилата.</w:t>
      </w:r>
    </w:p>
    <w:p w14:paraId="3CB3D2E3" w14:textId="5CED2C6B" w:rsidR="009737C9" w:rsidRDefault="00E14019" w:rsidP="001E598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137F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</w:t>
      </w:r>
      <w:r w:rsidR="00AA759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</w:t>
      </w:r>
      <w:r w:rsidRPr="00E137F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) За </w:t>
      </w:r>
      <w:r w:rsidR="004D5AF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обезпечаване на подготовката на</w:t>
      </w:r>
      <w:r w:rsidRPr="00E137F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изпитния процес</w:t>
      </w:r>
      <w:r w:rsidR="004D5AF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на основание чл. 32 </w:t>
      </w:r>
      <w:r w:rsidR="004D2A9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–</w:t>
      </w:r>
      <w:r w:rsidR="004D5AF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34</w:t>
      </w:r>
      <w:r w:rsidR="004D2A9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Правилата, У</w:t>
      </w:r>
      <w:r w:rsidR="00BB225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правителният съвет </w:t>
      </w:r>
      <w:r w:rsidR="001E5981" w:rsidRPr="00CD2F4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</w:t>
      </w:r>
      <w:r w:rsidR="00BB225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</w:t>
      </w:r>
      <w:r w:rsidR="001E5981" w:rsidRPr="00CD2F4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)</w:t>
      </w:r>
      <w:r w:rsidR="0010066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4D2A9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ИДЕС утвърждава състав на </w:t>
      </w:r>
      <w:r w:rsidR="004D2A9C" w:rsidRPr="004D2A9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Комисиите по подготовка и провеждане на изпитите</w:t>
      </w:r>
      <w:r w:rsidR="00BF17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D5E35" w:rsidRPr="00CD2F4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</w:t>
      </w:r>
      <w:r w:rsidR="009942B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Комисиите</w:t>
      </w:r>
      <w:r w:rsidR="00FD5E35" w:rsidRPr="00CD2F4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)</w:t>
      </w:r>
      <w:r w:rsidR="00FD5E3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="004D2A9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съставители </w:t>
      </w:r>
      <w:r w:rsidR="0010066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 рецензенти </w:t>
      </w:r>
      <w:r w:rsidR="004D2A9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тестови </w:t>
      </w:r>
      <w:r w:rsidR="0075050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въпроси </w:t>
      </w:r>
      <w:r w:rsidR="001E598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предложение на Комисията по организиране на изпитите</w:t>
      </w:r>
      <w:r w:rsidR="004D2A9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59AE1C04" w14:textId="598F92D4" w:rsidR="00090B73" w:rsidRPr="00AA7595" w:rsidRDefault="00AA7595" w:rsidP="001E598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D2F4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4</w:t>
      </w:r>
      <w:r w:rsidRPr="00CD2F4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)</w:t>
      </w:r>
      <w:r w:rsidR="00BF17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090B7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Съставите на комисиите, съставителите и рецензентите могат да бъдат допълвани и променяни след обосн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овани предложения </w:t>
      </w:r>
      <w:r w:rsidRPr="00AA759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от к</w:t>
      </w:r>
      <w:r w:rsidR="0080236C" w:rsidRPr="00AA759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омисиите </w:t>
      </w:r>
      <w:r w:rsidR="00FD5E35" w:rsidRPr="004319DE">
        <w:rPr>
          <w:rFonts w:ascii="Times New Roman" w:hAnsi="Times New Roman" w:cs="Times New Roman"/>
          <w:sz w:val="24"/>
          <w:szCs w:val="24"/>
          <w:lang w:val="bg-BG"/>
        </w:rPr>
        <w:t>по подготовка и провеждане на</w:t>
      </w:r>
      <w:r w:rsidR="00090B73" w:rsidRPr="00AA759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съответните изпити до Комисия по организиране на изпитите.</w:t>
      </w:r>
    </w:p>
    <w:p w14:paraId="07759F39" w14:textId="066D29FE" w:rsidR="00090B73" w:rsidRDefault="00AA7595" w:rsidP="001E598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D2F4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5</w:t>
      </w:r>
      <w:r w:rsidRPr="00CD2F4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)</w:t>
      </w:r>
      <w:r w:rsidR="00BF17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090B7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Комисия</w:t>
      </w:r>
      <w:r w:rsidR="00BF17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та</w:t>
      </w:r>
      <w:r w:rsidR="00090B7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по организиране на изпитите разглежда и одобрява направените предл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ожения по ал.</w:t>
      </w:r>
      <w:r w:rsidR="00984C1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CD2F4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4</w:t>
      </w:r>
      <w:r w:rsidR="00090B7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прави предложение до УС за утвърждаване на кандидатурите.</w:t>
      </w:r>
    </w:p>
    <w:p w14:paraId="4669F20C" w14:textId="7502C55E" w:rsidR="009737C9" w:rsidRDefault="00B43047" w:rsidP="001E598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F28A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(6) Съставителите на въпроси преминават курс на обучение </w:t>
      </w:r>
      <w:r w:rsidR="00BF1779" w:rsidRPr="002F28A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="0089207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 или</w:t>
      </w:r>
      <w:r w:rsidR="00BF1779" w:rsidRPr="002F28A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получават </w:t>
      </w:r>
      <w:r w:rsidR="00111FB8" w:rsidRPr="002F28A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подробни</w:t>
      </w:r>
      <w:r w:rsidR="0010066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F28A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указания за изготвяне на тестови въпроси и казуси.</w:t>
      </w:r>
    </w:p>
    <w:p w14:paraId="697793DE" w14:textId="6135EA93" w:rsidR="004D2A9C" w:rsidRDefault="004D2A9C" w:rsidP="001E598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</w:t>
      </w:r>
      <w:r w:rsidR="001E598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) </w:t>
      </w:r>
      <w:r w:rsidR="009E47B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Съгласно чл. 11, ал. </w:t>
      </w:r>
      <w:r w:rsidR="00984C1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5 </w:t>
      </w:r>
      <w:r w:rsidR="009E47B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от Правилата и договор с УНСС</w:t>
      </w:r>
      <w:r w:rsidR="00286AFB" w:rsidRPr="002F28A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изпитите</w:t>
      </w:r>
      <w:r w:rsidR="009E47B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по чл. 15</w:t>
      </w:r>
      <w:r w:rsidR="00984C1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ал. 1 и чл. 19а, ал. 1</w:t>
      </w:r>
      <w:r w:rsidR="009E47B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ЗНФО</w:t>
      </w:r>
      <w:r w:rsidR="00984C1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ИСУ</w:t>
      </w:r>
      <w:r w:rsidR="009E47B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се провеждат на </w:t>
      </w:r>
      <w:r w:rsidR="00286AFB">
        <w:rPr>
          <w:rFonts w:ascii="Times New Roman" w:eastAsia="Times New Roman" w:hAnsi="Times New Roman" w:cs="Times New Roman"/>
          <w:sz w:val="24"/>
          <w:szCs w:val="24"/>
          <w:lang w:eastAsia="bg-BG"/>
        </w:rPr>
        <w:t>IT</w:t>
      </w:r>
      <w:r w:rsidR="00286AF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инфраструктурата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Тестовия център на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УНСС</w:t>
      </w:r>
      <w:r w:rsidR="009E47B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 Д</w:t>
      </w:r>
      <w:r w:rsidR="00BB225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иректор</w:t>
      </w:r>
      <w:r w:rsidR="009E47B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ът</w:t>
      </w:r>
      <w:r w:rsidR="00BB225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 </w:t>
      </w:r>
      <w:r w:rsidR="009E47B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дирекция „</w:t>
      </w:r>
      <w:r w:rsidR="00FA499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Информационни </w:t>
      </w:r>
      <w:r w:rsidR="009737C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технологии</w:t>
      </w:r>
      <w:r w:rsidR="009E47B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“ към УНСС</w:t>
      </w:r>
      <w:r w:rsidR="0010066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9E47B8" w:rsidRPr="00E137F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определя</w:t>
      </w:r>
      <w:r w:rsidR="0010066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286AF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със заповед </w:t>
      </w:r>
      <w:r w:rsidR="009E47B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съответните специалисти, </w:t>
      </w:r>
      <w:r w:rsidRPr="004D2A9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администриращи информационната система „ИДЕС за провеждане на елект</w:t>
      </w:r>
      <w:r w:rsidRPr="001E598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ронни изпити“</w:t>
      </w:r>
      <w:r w:rsidR="001E5981" w:rsidRPr="001E598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които ще бъдат ангажирани за информационното осигуряване на изпитите</w:t>
      </w:r>
      <w:r w:rsidR="009E47B8" w:rsidRPr="001E598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0F8D2E42" w14:textId="19A69D5F" w:rsidR="00C362EA" w:rsidRPr="00C362EA" w:rsidRDefault="00C362EA" w:rsidP="00C362EA">
      <w:pPr>
        <w:pStyle w:val="NormalWeb"/>
        <w:spacing w:after="0"/>
        <w:ind w:firstLine="709"/>
        <w:jc w:val="both"/>
        <w:rPr>
          <w:rFonts w:eastAsia="Calibri"/>
          <w:lang w:val="bg-BG"/>
        </w:rPr>
      </w:pPr>
      <w:r>
        <w:rPr>
          <w:rFonts w:eastAsia="Times New Roman"/>
          <w:lang w:val="bg-BG" w:eastAsia="bg-BG"/>
        </w:rPr>
        <w:t>(8) Съгласно чл. 35 от Правилата, п</w:t>
      </w:r>
      <w:r w:rsidRPr="00C362EA">
        <w:rPr>
          <w:rFonts w:eastAsia="Calibri"/>
          <w:lang w:val="bg-BG"/>
        </w:rPr>
        <w:t>одготовката на базата с въпроси за изпитите по чл. 15</w:t>
      </w:r>
      <w:r w:rsidR="00984C1D">
        <w:rPr>
          <w:rFonts w:eastAsia="Calibri"/>
          <w:lang w:val="bg-BG"/>
        </w:rPr>
        <w:t>, ал. 1 и чл. 19а, ал. 1</w:t>
      </w:r>
      <w:r w:rsidRPr="00C362EA">
        <w:rPr>
          <w:rFonts w:eastAsia="Calibri"/>
          <w:lang w:val="bg-BG"/>
        </w:rPr>
        <w:t xml:space="preserve"> от ЗНФО</w:t>
      </w:r>
      <w:r w:rsidR="00984C1D">
        <w:rPr>
          <w:rFonts w:eastAsia="Calibri"/>
          <w:lang w:val="bg-BG"/>
        </w:rPr>
        <w:t>ИСУ</w:t>
      </w:r>
      <w:r w:rsidRPr="00C362EA">
        <w:rPr>
          <w:rFonts w:eastAsia="Calibri"/>
          <w:lang w:val="bg-BG"/>
        </w:rPr>
        <w:t xml:space="preserve"> се извършва чрез електронно приложение за подготовка на изпитите за диплимирани експерт-счетоводители, провеждани чрез информационната система „ИДЕС за провеждане на електронни изпити“. </w:t>
      </w:r>
    </w:p>
    <w:p w14:paraId="72BE56BE" w14:textId="363459F7" w:rsidR="0010066D" w:rsidRPr="001E5981" w:rsidRDefault="0010066D" w:rsidP="001E598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2B709FDD" w14:textId="552D0612" w:rsidR="00090B73" w:rsidRDefault="006A79C4" w:rsidP="001E598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E5981">
        <w:rPr>
          <w:rFonts w:ascii="Times New Roman" w:eastAsia="Calibri" w:hAnsi="Times New Roman" w:cs="Times New Roman"/>
          <w:sz w:val="24"/>
          <w:szCs w:val="24"/>
          <w:lang w:val="bg-BG"/>
        </w:rPr>
        <w:t>Чл. 3</w:t>
      </w:r>
      <w:r w:rsidR="009737C9" w:rsidRPr="001E5981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AA7595" w:rsidRPr="00CD2F41">
        <w:rPr>
          <w:rFonts w:ascii="Times New Roman" w:eastAsia="Calibri" w:hAnsi="Times New Roman" w:cs="Times New Roman"/>
          <w:sz w:val="24"/>
          <w:szCs w:val="24"/>
          <w:lang w:val="bg-BG"/>
        </w:rPr>
        <w:t>(1)</w:t>
      </w:r>
      <w:r w:rsidR="00BF177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1E5981">
        <w:rPr>
          <w:rFonts w:ascii="Times New Roman" w:eastAsia="Calibri" w:hAnsi="Times New Roman" w:cs="Times New Roman"/>
          <w:sz w:val="24"/>
          <w:szCs w:val="24"/>
          <w:lang w:val="bg-BG"/>
        </w:rPr>
        <w:t>За</w:t>
      </w:r>
      <w:r w:rsidR="0089207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1E5981">
        <w:rPr>
          <w:rFonts w:ascii="Times New Roman" w:eastAsia="Calibri" w:hAnsi="Times New Roman" w:cs="Times New Roman"/>
          <w:sz w:val="24"/>
          <w:szCs w:val="24"/>
          <w:lang w:val="bg-BG"/>
        </w:rPr>
        <w:t>гара</w:t>
      </w:r>
      <w:r w:rsidRPr="00E14019">
        <w:rPr>
          <w:rFonts w:ascii="Times New Roman" w:eastAsia="Calibri" w:hAnsi="Times New Roman" w:cs="Times New Roman"/>
          <w:sz w:val="24"/>
          <w:szCs w:val="24"/>
          <w:lang w:val="bg-BG"/>
        </w:rPr>
        <w:t>нтиране на конфиденциалност и липса на конфликт на интереси членовете на Комиси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я</w:t>
      </w:r>
      <w:r w:rsidRPr="00E14019">
        <w:rPr>
          <w:rFonts w:ascii="Times New Roman" w:eastAsia="Calibri" w:hAnsi="Times New Roman" w:cs="Times New Roman"/>
          <w:sz w:val="24"/>
          <w:szCs w:val="24"/>
          <w:lang w:val="bg-BG"/>
        </w:rPr>
        <w:t>т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Pr="00E1401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по организиране на изпитите и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Pr="00E1401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омисиите по подготовка и провеждане на изпитите, </w:t>
      </w:r>
      <w:r w:rsidR="001E5981" w:rsidRPr="00E14019">
        <w:rPr>
          <w:rFonts w:ascii="Times New Roman" w:eastAsia="Calibri" w:hAnsi="Times New Roman" w:cs="Times New Roman"/>
          <w:sz w:val="24"/>
          <w:szCs w:val="24"/>
          <w:lang w:val="bg-BG"/>
        </w:rPr>
        <w:t>съставителите на въпроси и казуси,</w:t>
      </w:r>
      <w:r w:rsidR="00BF177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E14019">
        <w:rPr>
          <w:rFonts w:ascii="Times New Roman" w:eastAsia="Calibri" w:hAnsi="Times New Roman" w:cs="Times New Roman"/>
          <w:sz w:val="24"/>
          <w:szCs w:val="24"/>
          <w:lang w:val="bg-BG"/>
        </w:rPr>
        <w:t>рецензентите</w:t>
      </w:r>
      <w:r w:rsidR="00A83D37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BF177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1E5981">
        <w:rPr>
          <w:rFonts w:ascii="Times New Roman" w:eastAsia="Calibri" w:hAnsi="Times New Roman" w:cs="Times New Roman"/>
          <w:sz w:val="24"/>
          <w:szCs w:val="24"/>
          <w:lang w:val="bg-BG"/>
        </w:rPr>
        <w:t>определените по чл.</w:t>
      </w:r>
      <w:r w:rsidR="00C362E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1E5981">
        <w:rPr>
          <w:rFonts w:ascii="Times New Roman" w:eastAsia="Calibri" w:hAnsi="Times New Roman" w:cs="Times New Roman"/>
          <w:sz w:val="24"/>
          <w:szCs w:val="24"/>
          <w:lang w:val="bg-BG"/>
        </w:rPr>
        <w:t>2 ал.</w:t>
      </w:r>
      <w:r w:rsidR="00C362E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1E5981">
        <w:rPr>
          <w:rFonts w:ascii="Times New Roman" w:eastAsia="Calibri" w:hAnsi="Times New Roman" w:cs="Times New Roman"/>
          <w:sz w:val="24"/>
          <w:szCs w:val="24"/>
          <w:lang w:val="bg-BG"/>
        </w:rPr>
        <w:t>7</w:t>
      </w:r>
      <w:r w:rsidR="00BF177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E14019">
        <w:rPr>
          <w:rFonts w:ascii="Times New Roman" w:eastAsia="Calibri" w:hAnsi="Times New Roman" w:cs="Times New Roman"/>
          <w:sz w:val="24"/>
          <w:szCs w:val="24"/>
          <w:lang w:val="bg-BG"/>
        </w:rPr>
        <w:t>лица от УНСС, администриращи информационната система за провеждане на изпитите</w:t>
      </w:r>
      <w:r w:rsidR="00BF1779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Pr="00E1401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AA7595" w:rsidRPr="00CD2F4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 </w:t>
      </w:r>
      <w:r w:rsidR="00AA759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определените </w:t>
      </w:r>
      <w:r w:rsidR="00AA7595" w:rsidRPr="00CD2F41">
        <w:rPr>
          <w:rFonts w:ascii="Times New Roman" w:eastAsia="Calibri" w:hAnsi="Times New Roman" w:cs="Times New Roman"/>
          <w:sz w:val="24"/>
          <w:szCs w:val="24"/>
          <w:lang w:val="bg-BG"/>
        </w:rPr>
        <w:t>лица</w:t>
      </w:r>
      <w:r w:rsidR="00BF177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AA759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от ИДЕС </w:t>
      </w:r>
      <w:r w:rsidRPr="00E1401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подписват декларации за конфиденциалност, включително </w:t>
      </w:r>
      <w:r w:rsidR="001E598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 </w:t>
      </w:r>
      <w:r w:rsidRPr="00E1401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</w:t>
      </w:r>
      <w:r w:rsidR="001E598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всякакво </w:t>
      </w:r>
      <w:r w:rsidRPr="00E1401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неразпространение на </w:t>
      </w:r>
      <w:r w:rsidR="001E598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информация във връзка с </w:t>
      </w:r>
      <w:r w:rsidRPr="00E1401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въпроси, казуси и решения по тях, </w:t>
      </w:r>
      <w:r w:rsidR="00FD763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както </w:t>
      </w:r>
      <w:r w:rsidRPr="00E14019">
        <w:rPr>
          <w:rFonts w:ascii="Times New Roman" w:eastAsia="Calibri" w:hAnsi="Times New Roman" w:cs="Times New Roman"/>
          <w:sz w:val="24"/>
          <w:szCs w:val="24"/>
          <w:lang w:val="bg-BG"/>
        </w:rPr>
        <w:t>и за</w:t>
      </w:r>
      <w:r w:rsidR="00BF177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E1401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липса на конфликт на интереси. </w:t>
      </w:r>
    </w:p>
    <w:p w14:paraId="1AB1B090" w14:textId="0C234EAF" w:rsidR="008665F2" w:rsidRDefault="00AA7595" w:rsidP="001E598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D2F41">
        <w:rPr>
          <w:rFonts w:ascii="Times New Roman" w:eastAsia="Calibri" w:hAnsi="Times New Roman" w:cs="Times New Roman"/>
          <w:sz w:val="24"/>
          <w:szCs w:val="24"/>
          <w:lang w:val="bg-BG"/>
        </w:rPr>
        <w:t>(2)</w:t>
      </w:r>
      <w:r w:rsidR="00BF177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090B7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Декларациите се подписват при започване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съответната </w:t>
      </w:r>
      <w:r w:rsidR="00FD7634">
        <w:rPr>
          <w:rFonts w:ascii="Times New Roman" w:eastAsia="Calibri" w:hAnsi="Times New Roman" w:cs="Times New Roman"/>
          <w:sz w:val="24"/>
          <w:szCs w:val="24"/>
          <w:lang w:val="bg-BG"/>
        </w:rPr>
        <w:t>изпитна</w:t>
      </w:r>
      <w:r w:rsidR="00090B7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сесия, при</w:t>
      </w:r>
      <w:r w:rsidR="008665F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допълване на съставите на комисиите, съставителите и рецензентите, както и при всяка промяна в обстоятелствата, свързана с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оценката на </w:t>
      </w:r>
      <w:r w:rsidR="008665F2">
        <w:rPr>
          <w:rFonts w:ascii="Times New Roman" w:eastAsia="Calibri" w:hAnsi="Times New Roman" w:cs="Times New Roman"/>
          <w:sz w:val="24"/>
          <w:szCs w:val="24"/>
          <w:lang w:val="bg-BG"/>
        </w:rPr>
        <w:t>липса на конфликт на интереси</w:t>
      </w:r>
      <w:r w:rsidR="00892073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14:paraId="22A797F7" w14:textId="6EDFA8C2" w:rsidR="00892073" w:rsidRPr="00F80CFE" w:rsidRDefault="00892073" w:rsidP="002F28A8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80CFE">
        <w:rPr>
          <w:rFonts w:ascii="Arial" w:eastAsia="Calibri" w:hAnsi="Arial" w:cs="Arial"/>
          <w:sz w:val="20"/>
          <w:szCs w:val="20"/>
          <w:shd w:val="clear" w:color="auto" w:fill="FFFFFF"/>
          <w:lang w:val="bg-BG"/>
        </w:rPr>
        <w:t>-</w:t>
      </w:r>
      <w:r w:rsidRPr="00F80CF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bg-BG"/>
        </w:rPr>
        <w:t xml:space="preserve"> в случай на съмнение за независимост и конфликт на интереси, председателят на съответната  изпитна комисия може да провери достоверността на декларацията чрез административния ръководител на съответното юридическо/ физическо лице;</w:t>
      </w:r>
      <w:r w:rsidRPr="00F80CFE">
        <w:rPr>
          <w:rFonts w:ascii="Times New Roman" w:eastAsia="Calibri" w:hAnsi="Times New Roman" w:cs="Times New Roman"/>
          <w:sz w:val="24"/>
          <w:szCs w:val="24"/>
          <w:lang w:val="bg-BG"/>
        </w:rPr>
        <w:br/>
      </w:r>
    </w:p>
    <w:p w14:paraId="127D9D39" w14:textId="4E42D78E" w:rsidR="00892073" w:rsidRPr="00F80CFE" w:rsidRDefault="00892073" w:rsidP="002F28A8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80CF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bg-BG"/>
        </w:rPr>
        <w:t>- при необходимост (в случай на съмнение за независимост и конфликт на интереси), председателят на съответната комисия изключ</w:t>
      </w:r>
      <w:r w:rsidR="00534BC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bg-BG"/>
        </w:rPr>
        <w:t>в</w:t>
      </w:r>
      <w:r w:rsidRPr="00F80CF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bg-BG"/>
        </w:rPr>
        <w:t>а въпросите на конкретния съставител от базата с въпроси за съответната изпитна сесия. При отпадане на това обстоятелство изключените въпроси могат отново да бъдат включени в базата.</w:t>
      </w:r>
    </w:p>
    <w:p w14:paraId="780559E9" w14:textId="77777777" w:rsidR="00892073" w:rsidRPr="00F80CFE" w:rsidRDefault="00892073" w:rsidP="002F28A8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509C91C0" w14:textId="2240F11E" w:rsidR="00892073" w:rsidRPr="00F80CFE" w:rsidRDefault="00892073" w:rsidP="002F28A8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80CF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bg-BG"/>
        </w:rPr>
        <w:t xml:space="preserve">- </w:t>
      </w:r>
      <w:r w:rsidR="00F44E10" w:rsidRPr="00F80CF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bg-BG"/>
        </w:rPr>
        <w:t>п</w:t>
      </w:r>
      <w:r w:rsidRPr="00F80CF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bg-BG"/>
        </w:rPr>
        <w:t>ри необходимост председателите на постоянните изпитни комисии могат да се обърнат към членовете на комисията за организиране и провеждане на изпити за съдействие.</w:t>
      </w:r>
      <w:r w:rsidRPr="00F80CFE">
        <w:rPr>
          <w:rFonts w:ascii="Times New Roman" w:eastAsia="Calibri" w:hAnsi="Times New Roman" w:cs="Times New Roman"/>
          <w:sz w:val="24"/>
          <w:szCs w:val="24"/>
          <w:lang w:val="bg-BG"/>
        </w:rPr>
        <w:br/>
      </w:r>
    </w:p>
    <w:p w14:paraId="2DCF3E89" w14:textId="77777777" w:rsidR="008665F2" w:rsidRDefault="00AA7595" w:rsidP="001E598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D2F41">
        <w:rPr>
          <w:rFonts w:ascii="Times New Roman" w:eastAsia="Calibri" w:hAnsi="Times New Roman" w:cs="Times New Roman"/>
          <w:sz w:val="24"/>
          <w:szCs w:val="24"/>
          <w:lang w:val="bg-BG"/>
        </w:rPr>
        <w:t>(3)</w:t>
      </w:r>
      <w:r w:rsidR="00BF177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8665F2">
        <w:rPr>
          <w:rFonts w:ascii="Times New Roman" w:eastAsia="Calibri" w:hAnsi="Times New Roman" w:cs="Times New Roman"/>
          <w:sz w:val="24"/>
          <w:szCs w:val="24"/>
          <w:lang w:val="bg-BG"/>
        </w:rPr>
        <w:t>Декларациите се предават на отговорните лица в администрацията на ИДЕС.</w:t>
      </w:r>
    </w:p>
    <w:p w14:paraId="029EC66B" w14:textId="1C61401C" w:rsidR="008665F2" w:rsidRDefault="00AA7595" w:rsidP="001E598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D2F41">
        <w:rPr>
          <w:rFonts w:ascii="Times New Roman" w:eastAsia="Calibri" w:hAnsi="Times New Roman" w:cs="Times New Roman"/>
          <w:sz w:val="24"/>
          <w:szCs w:val="24"/>
          <w:lang w:val="bg-BG"/>
        </w:rPr>
        <w:t>(4)</w:t>
      </w:r>
      <w:r w:rsidR="00BF177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81275A">
        <w:rPr>
          <w:rFonts w:ascii="Times New Roman" w:eastAsia="Calibri" w:hAnsi="Times New Roman" w:cs="Times New Roman"/>
          <w:sz w:val="24"/>
          <w:szCs w:val="24"/>
          <w:lang w:val="bg-BG"/>
        </w:rPr>
        <w:t>Председателите на</w:t>
      </w:r>
      <w:r w:rsidR="008665F2" w:rsidRPr="001E598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съответните Комисии носят отговорност за </w:t>
      </w:r>
      <w:r w:rsidR="00FD5E35" w:rsidRPr="001E5981">
        <w:rPr>
          <w:rFonts w:ascii="Times New Roman" w:eastAsia="Calibri" w:hAnsi="Times New Roman" w:cs="Times New Roman"/>
          <w:sz w:val="24"/>
          <w:szCs w:val="24"/>
          <w:lang w:val="bg-BG"/>
        </w:rPr>
        <w:t>осигуряване на декларациите от съставите на комисиите.</w:t>
      </w:r>
    </w:p>
    <w:p w14:paraId="202EB6A3" w14:textId="77777777" w:rsidR="006A79C4" w:rsidRPr="00E14019" w:rsidRDefault="00AA7595" w:rsidP="001E598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D2F41">
        <w:rPr>
          <w:rFonts w:ascii="Times New Roman" w:eastAsia="Calibri" w:hAnsi="Times New Roman" w:cs="Times New Roman"/>
          <w:sz w:val="24"/>
          <w:szCs w:val="24"/>
          <w:lang w:val="bg-BG"/>
        </w:rPr>
        <w:t>(5)</w:t>
      </w:r>
      <w:r w:rsidR="00BF177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6A79C4" w:rsidRPr="00E14019">
        <w:rPr>
          <w:rFonts w:ascii="Times New Roman" w:eastAsia="Calibri" w:hAnsi="Times New Roman" w:cs="Times New Roman"/>
          <w:sz w:val="24"/>
          <w:szCs w:val="24"/>
          <w:lang w:val="bg-BG"/>
        </w:rPr>
        <w:t>Декларациите се съхраняват от администрацията на ИДЕС като част от документацията по провежданите изпити.</w:t>
      </w:r>
    </w:p>
    <w:p w14:paraId="3B2154CC" w14:textId="77777777" w:rsidR="006A79C4" w:rsidRDefault="006A79C4" w:rsidP="00E140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08BEEED4" w14:textId="77777777" w:rsidR="009737C9" w:rsidRDefault="009737C9" w:rsidP="00E140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1FDCF0E4" w14:textId="77777777" w:rsidR="00E14019" w:rsidRDefault="00E14019" w:rsidP="006A79C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D2A9C">
        <w:rPr>
          <w:rFonts w:ascii="Times New Roman" w:eastAsia="Calibri" w:hAnsi="Times New Roman" w:cs="Times New Roman"/>
          <w:b/>
          <w:sz w:val="24"/>
          <w:szCs w:val="24"/>
          <w:lang w:val="bg-BG"/>
        </w:rPr>
        <w:t>ІІ. Подготовка на изпитите</w:t>
      </w:r>
    </w:p>
    <w:p w14:paraId="7A12254E" w14:textId="77777777" w:rsidR="006A79C4" w:rsidRPr="006A79C4" w:rsidRDefault="006A79C4" w:rsidP="006A79C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252E104F" w14:textId="0A785258" w:rsidR="009942B8" w:rsidRPr="00CD2F41" w:rsidRDefault="00E14019" w:rsidP="00F952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1401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Чл. </w:t>
      </w:r>
      <w:r w:rsidR="006A79C4">
        <w:rPr>
          <w:rFonts w:ascii="Times New Roman" w:eastAsia="Calibri" w:hAnsi="Times New Roman" w:cs="Times New Roman"/>
          <w:sz w:val="24"/>
          <w:szCs w:val="24"/>
          <w:lang w:val="bg-BG"/>
        </w:rPr>
        <w:t>4</w:t>
      </w:r>
      <w:r w:rsidR="00385CE9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9942B8">
        <w:rPr>
          <w:rFonts w:ascii="Times New Roman" w:eastAsia="Calibri" w:hAnsi="Times New Roman" w:cs="Times New Roman"/>
          <w:sz w:val="24"/>
          <w:szCs w:val="24"/>
          <w:lang w:val="bg-BG"/>
        </w:rPr>
        <w:t>(1) Комисиите, съставителите и рецензентите работят по подготовката на изпитите през цялата година</w:t>
      </w:r>
      <w:r w:rsidR="00BB225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утвърд</w:t>
      </w:r>
      <w:r w:rsidR="00F65C05">
        <w:rPr>
          <w:rFonts w:ascii="Times New Roman" w:eastAsia="Calibri" w:hAnsi="Times New Roman" w:cs="Times New Roman"/>
          <w:sz w:val="24"/>
          <w:szCs w:val="24"/>
          <w:lang w:val="bg-BG"/>
        </w:rPr>
        <w:t>е</w:t>
      </w:r>
      <w:r w:rsidR="00BB2254">
        <w:rPr>
          <w:rFonts w:ascii="Times New Roman" w:eastAsia="Calibri" w:hAnsi="Times New Roman" w:cs="Times New Roman"/>
          <w:sz w:val="24"/>
          <w:szCs w:val="24"/>
          <w:lang w:val="bg-BG"/>
        </w:rPr>
        <w:t>ния от УС график за изпитната сесия съгласно чл. 11 от Правилата.</w:t>
      </w:r>
    </w:p>
    <w:p w14:paraId="73345A9F" w14:textId="41C22355" w:rsidR="00AA7595" w:rsidRDefault="00AA7595" w:rsidP="00F952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D2F41">
        <w:rPr>
          <w:rFonts w:ascii="Times New Roman" w:eastAsia="Calibri" w:hAnsi="Times New Roman" w:cs="Times New Roman"/>
          <w:sz w:val="24"/>
          <w:szCs w:val="24"/>
          <w:lang w:val="bg-BG"/>
        </w:rPr>
        <w:t>(2) След</w:t>
      </w:r>
      <w:r w:rsidR="00BF177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CD2F41">
        <w:rPr>
          <w:rFonts w:ascii="Times New Roman" w:eastAsia="Calibri" w:hAnsi="Times New Roman" w:cs="Times New Roman"/>
          <w:sz w:val="24"/>
          <w:szCs w:val="24"/>
          <w:lang w:val="bg-BG"/>
        </w:rPr>
        <w:t>утвърждаване</w:t>
      </w:r>
      <w:r w:rsidR="00BF177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CD2F41">
        <w:rPr>
          <w:rFonts w:ascii="Times New Roman" w:eastAsia="Calibri" w:hAnsi="Times New Roman" w:cs="Times New Roman"/>
          <w:sz w:val="24"/>
          <w:szCs w:val="24"/>
          <w:lang w:val="bg-BG"/>
        </w:rPr>
        <w:t>на</w:t>
      </w:r>
      <w:r w:rsidR="00BF177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CD2F41">
        <w:rPr>
          <w:rFonts w:ascii="Times New Roman" w:eastAsia="Calibri" w:hAnsi="Times New Roman" w:cs="Times New Roman"/>
          <w:sz w:val="24"/>
          <w:szCs w:val="24"/>
          <w:lang w:val="bg-BG"/>
        </w:rPr>
        <w:t>графика</w:t>
      </w:r>
      <w:r w:rsidR="00BF177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съответната изпитна сесия </w:t>
      </w:r>
      <w:r w:rsidRPr="00CD2F41">
        <w:rPr>
          <w:rFonts w:ascii="Times New Roman" w:eastAsia="Calibri" w:hAnsi="Times New Roman" w:cs="Times New Roman"/>
          <w:sz w:val="24"/>
          <w:szCs w:val="24"/>
          <w:lang w:val="bg-BG"/>
        </w:rPr>
        <w:t>по</w:t>
      </w:r>
      <w:r w:rsidR="00BF177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CD2F41">
        <w:rPr>
          <w:rFonts w:ascii="Times New Roman" w:eastAsia="Calibri" w:hAnsi="Times New Roman" w:cs="Times New Roman"/>
          <w:sz w:val="24"/>
          <w:szCs w:val="24"/>
          <w:lang w:val="bg-BG"/>
        </w:rPr>
        <w:t>чл.</w:t>
      </w:r>
      <w:r w:rsidR="00BF177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11 от Правилата</w:t>
      </w:r>
      <w:r w:rsidR="00C362EA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BF177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комисиите по подготовка на изпитите </w:t>
      </w:r>
      <w:r w:rsidR="00CD2F41">
        <w:rPr>
          <w:rFonts w:ascii="Times New Roman" w:eastAsia="Calibri" w:hAnsi="Times New Roman" w:cs="Times New Roman"/>
          <w:sz w:val="24"/>
          <w:szCs w:val="24"/>
          <w:lang w:val="bg-BG"/>
        </w:rPr>
        <w:t>план</w:t>
      </w:r>
      <w:r w:rsidR="00F24F89">
        <w:rPr>
          <w:rFonts w:ascii="Times New Roman" w:eastAsia="Calibri" w:hAnsi="Times New Roman" w:cs="Times New Roman"/>
          <w:sz w:val="24"/>
          <w:szCs w:val="24"/>
          <w:lang w:val="bg-BG"/>
        </w:rPr>
        <w:t>ират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работа</w:t>
      </w:r>
      <w:r w:rsidR="00BF1779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 w:rsidR="001E598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="00FD7634">
        <w:rPr>
          <w:rFonts w:ascii="Times New Roman" w:eastAsia="Calibri" w:hAnsi="Times New Roman" w:cs="Times New Roman"/>
          <w:sz w:val="24"/>
          <w:szCs w:val="24"/>
          <w:lang w:val="bg-BG"/>
        </w:rPr>
        <w:t>съобразн</w:t>
      </w:r>
      <w:r w:rsidR="00CD2F41">
        <w:rPr>
          <w:rFonts w:ascii="Times New Roman" w:eastAsia="Calibri" w:hAnsi="Times New Roman" w:cs="Times New Roman"/>
          <w:sz w:val="24"/>
          <w:szCs w:val="24"/>
          <w:lang w:val="bg-BG"/>
        </w:rPr>
        <w:t>о</w:t>
      </w:r>
      <w:r w:rsidR="00FD763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определените изпитни дати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, с цел цялостна</w:t>
      </w:r>
      <w:r w:rsidR="001E598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="00FD763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навременна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подгот</w:t>
      </w:r>
      <w:r w:rsidR="00C10895">
        <w:rPr>
          <w:rFonts w:ascii="Times New Roman" w:eastAsia="Calibri" w:hAnsi="Times New Roman" w:cs="Times New Roman"/>
          <w:sz w:val="24"/>
          <w:szCs w:val="24"/>
          <w:lang w:val="bg-BG"/>
        </w:rPr>
        <w:t>ов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ка и осигуряване</w:t>
      </w:r>
      <w:r w:rsidR="00BF177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</w:t>
      </w:r>
      <w:r w:rsidR="001E598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нормално и безпроблемно </w:t>
      </w:r>
      <w:r w:rsidR="00C10895">
        <w:rPr>
          <w:rFonts w:ascii="Times New Roman" w:eastAsia="Calibri" w:hAnsi="Times New Roman" w:cs="Times New Roman"/>
          <w:sz w:val="24"/>
          <w:szCs w:val="24"/>
          <w:lang w:val="bg-BG"/>
        </w:rPr>
        <w:t>провеждане на изпитите за д</w:t>
      </w:r>
      <w:r w:rsidR="00C362EA">
        <w:rPr>
          <w:rFonts w:ascii="Times New Roman" w:eastAsia="Calibri" w:hAnsi="Times New Roman" w:cs="Times New Roman"/>
          <w:sz w:val="24"/>
          <w:szCs w:val="24"/>
          <w:lang w:val="bg-BG"/>
        </w:rPr>
        <w:t>ипломирани експерт-счетоводители</w:t>
      </w:r>
      <w:r w:rsidR="008E34E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регистрирани одитори по устойчивостта</w:t>
      </w:r>
      <w:r w:rsidR="00C10895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3A85813F" w14:textId="16E3EB55" w:rsidR="00E14019" w:rsidRDefault="00C10895" w:rsidP="00F952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D2F4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(3) </w:t>
      </w:r>
      <w:r w:rsidR="00E14019" w:rsidRPr="00E1401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Работата на </w:t>
      </w:r>
      <w:r w:rsidR="009942B8"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E14019" w:rsidRPr="00E14019">
        <w:rPr>
          <w:rFonts w:ascii="Times New Roman" w:eastAsia="Calibri" w:hAnsi="Times New Roman" w:cs="Times New Roman"/>
          <w:sz w:val="24"/>
          <w:szCs w:val="24"/>
          <w:lang w:val="bg-BG"/>
        </w:rPr>
        <w:t>омисиите</w:t>
      </w:r>
      <w:r w:rsidR="00BB225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="00E14019" w:rsidRPr="00E1401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съставителите </w:t>
      </w:r>
      <w:r w:rsidR="00BB225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 рецензентите </w:t>
      </w:r>
      <w:r w:rsidR="00E14019" w:rsidRPr="00E1401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въпроси се извършва </w:t>
      </w:r>
      <w:r w:rsidR="0009340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дистанционно чрез </w:t>
      </w:r>
      <w:r w:rsidR="00093406" w:rsidRPr="00C362EA">
        <w:rPr>
          <w:rFonts w:ascii="Times New Roman" w:eastAsia="Calibri" w:hAnsi="Times New Roman" w:cs="Times New Roman"/>
          <w:sz w:val="24"/>
          <w:szCs w:val="24"/>
          <w:lang w:val="bg-BG"/>
        </w:rPr>
        <w:t>електронно</w:t>
      </w:r>
      <w:r w:rsidR="00F86770">
        <w:rPr>
          <w:rFonts w:ascii="Times New Roman" w:eastAsia="Calibri" w:hAnsi="Times New Roman" w:cs="Times New Roman"/>
          <w:sz w:val="24"/>
          <w:szCs w:val="24"/>
          <w:lang w:val="bg-BG"/>
        </w:rPr>
        <w:t>т</w:t>
      </w:r>
      <w:r w:rsidR="00093406">
        <w:rPr>
          <w:rFonts w:ascii="Times New Roman" w:eastAsia="Calibri" w:hAnsi="Times New Roman" w:cs="Times New Roman"/>
          <w:sz w:val="24"/>
          <w:szCs w:val="24"/>
          <w:lang w:val="bg-BG"/>
        </w:rPr>
        <w:t>о</w:t>
      </w:r>
      <w:r w:rsidR="00093406" w:rsidRPr="00C362E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приложение за подготовка на изпитите за дипл</w:t>
      </w:r>
      <w:r w:rsidR="00F86770">
        <w:rPr>
          <w:rFonts w:ascii="Times New Roman" w:eastAsia="Calibri" w:hAnsi="Times New Roman" w:cs="Times New Roman"/>
          <w:sz w:val="24"/>
          <w:szCs w:val="24"/>
          <w:lang w:val="bg-BG"/>
        </w:rPr>
        <w:t>о</w:t>
      </w:r>
      <w:r w:rsidR="00093406" w:rsidRPr="00C362EA">
        <w:rPr>
          <w:rFonts w:ascii="Times New Roman" w:eastAsia="Calibri" w:hAnsi="Times New Roman" w:cs="Times New Roman"/>
          <w:sz w:val="24"/>
          <w:szCs w:val="24"/>
          <w:lang w:val="bg-BG"/>
        </w:rPr>
        <w:t>мирани експерт-счетоводители</w:t>
      </w:r>
      <w:r w:rsidR="00093406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1821F6A1" w14:textId="7EC92917" w:rsidR="00093406" w:rsidRDefault="00093406" w:rsidP="00F952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bookmarkStart w:id="0" w:name="_Hlk106959384"/>
      <w:r w:rsidRPr="00CD2F41">
        <w:rPr>
          <w:rFonts w:ascii="Times New Roman" w:eastAsia="Calibri" w:hAnsi="Times New Roman" w:cs="Times New Roman"/>
          <w:sz w:val="24"/>
          <w:szCs w:val="24"/>
          <w:lang w:val="bg-BG"/>
        </w:rPr>
        <w:t>(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4</w:t>
      </w:r>
      <w:r w:rsidRPr="00CD2F41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bookmarkEnd w:id="0"/>
      <w:r>
        <w:rPr>
          <w:rFonts w:ascii="Times New Roman" w:eastAsia="Calibri" w:hAnsi="Times New Roman" w:cs="Times New Roman"/>
          <w:sz w:val="24"/>
          <w:szCs w:val="24"/>
          <w:lang w:val="bg-BG"/>
        </w:rPr>
        <w:t>За достъп до електр</w:t>
      </w:r>
      <w:r w:rsidR="000B3F20">
        <w:rPr>
          <w:rFonts w:ascii="Times New Roman" w:eastAsia="Calibri" w:hAnsi="Times New Roman" w:cs="Times New Roman"/>
          <w:sz w:val="24"/>
          <w:szCs w:val="24"/>
          <w:lang w:val="bg-BG"/>
        </w:rPr>
        <w:t>о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нното приложение, разположено в облака на Майкрософт, участниците в процеса по създаване на изпити използват потребителско име</w:t>
      </w:r>
      <w:r w:rsidR="0083477F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парола</w:t>
      </w:r>
      <w:r w:rsidR="00266AC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мултифакторна автентикация </w:t>
      </w:r>
      <w:r w:rsidR="00266AC6" w:rsidRPr="00CD2F41">
        <w:rPr>
          <w:rFonts w:ascii="Times New Roman" w:eastAsia="Calibri" w:hAnsi="Times New Roman" w:cs="Times New Roman"/>
          <w:sz w:val="24"/>
          <w:szCs w:val="24"/>
          <w:lang w:val="bg-BG"/>
        </w:rPr>
        <w:t>(</w:t>
      </w:r>
      <w:r w:rsidR="00266AC6">
        <w:rPr>
          <w:rFonts w:ascii="Times New Roman" w:eastAsia="Calibri" w:hAnsi="Times New Roman" w:cs="Times New Roman"/>
          <w:sz w:val="24"/>
          <w:szCs w:val="24"/>
        </w:rPr>
        <w:t>MFA</w:t>
      </w:r>
      <w:r w:rsidR="00266AC6" w:rsidRPr="00CD2F41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266AC6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67374843" w14:textId="20B7D017" w:rsidR="00266AC6" w:rsidRDefault="00266AC6" w:rsidP="00F952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D2F41">
        <w:rPr>
          <w:rFonts w:ascii="Times New Roman" w:eastAsia="Calibri" w:hAnsi="Times New Roman" w:cs="Times New Roman"/>
          <w:sz w:val="24"/>
          <w:szCs w:val="24"/>
          <w:lang w:val="bg-BG"/>
        </w:rPr>
        <w:t>(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5</w:t>
      </w:r>
      <w:r w:rsidRPr="00CD2F41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Права за достъп на участниците в процеса по подготовка на изпитите:</w:t>
      </w:r>
    </w:p>
    <w:p w14:paraId="46B6C3B1" w14:textId="247CBAF8" w:rsidR="00266AC6" w:rsidRDefault="00266AC6" w:rsidP="00F952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- Съставители – имат ограничен достъп само до въпросите и казусите, по които работят;</w:t>
      </w:r>
    </w:p>
    <w:p w14:paraId="601D7543" w14:textId="442922D0" w:rsidR="00266AC6" w:rsidRDefault="00266AC6" w:rsidP="00F952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- Рецензенти – имат ограничен достъп</w:t>
      </w:r>
      <w:r w:rsidR="00DF38B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до въпроси</w:t>
      </w:r>
      <w:r w:rsidR="00F86770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DF38B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определени от Председателя на съответната комисия, </w:t>
      </w:r>
      <w:r w:rsidR="0075050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както до актуализирани </w:t>
      </w:r>
      <w:r w:rsidR="00DF38BB">
        <w:rPr>
          <w:rFonts w:ascii="Times New Roman" w:eastAsia="Calibri" w:hAnsi="Times New Roman" w:cs="Times New Roman"/>
          <w:sz w:val="24"/>
          <w:szCs w:val="24"/>
          <w:lang w:val="bg-BG"/>
        </w:rPr>
        <w:t>материали от базата данни от предходната изпитна сесия, така и нови въпроси и казуси, създадени от съставителите, с права за редактиране;</w:t>
      </w:r>
    </w:p>
    <w:p w14:paraId="510CB385" w14:textId="55A13DC2" w:rsidR="00DF38BB" w:rsidRDefault="00DF38BB" w:rsidP="00F952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- Председател на Комисия – има достъп до всички материали за съответния изпит, с права за даване на достъп на останалите членове на комисията и редактиране на въпросите и казусите;</w:t>
      </w:r>
    </w:p>
    <w:p w14:paraId="3796F2CC" w14:textId="4908C79C" w:rsidR="00DF38BB" w:rsidRDefault="00DF38BB" w:rsidP="00F952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- Членове на Комисия – имат ограничен достъп, определен от Председателя на Комисията, с права за редакция на въпросите и казусите;</w:t>
      </w:r>
    </w:p>
    <w:p w14:paraId="70DE8F53" w14:textId="54BFBAA8" w:rsidR="00DF38BB" w:rsidRDefault="00DF38BB" w:rsidP="00F952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- Администратор ИДЕС </w:t>
      </w:r>
      <w:r w:rsidR="008830E7">
        <w:rPr>
          <w:rFonts w:ascii="Times New Roman" w:eastAsia="Calibri" w:hAnsi="Times New Roman" w:cs="Times New Roman"/>
          <w:sz w:val="24"/>
          <w:szCs w:val="24"/>
          <w:lang w:val="bg-BG"/>
        </w:rPr>
        <w:t>–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8830E7">
        <w:rPr>
          <w:rFonts w:ascii="Times New Roman" w:eastAsia="Calibri" w:hAnsi="Times New Roman" w:cs="Times New Roman"/>
          <w:sz w:val="24"/>
          <w:szCs w:val="24"/>
          <w:lang w:val="bg-BG"/>
        </w:rPr>
        <w:t>има достъп да създава пространство за изпитите по чл. 15</w:t>
      </w:r>
      <w:r w:rsidR="008E34E9">
        <w:rPr>
          <w:rFonts w:ascii="Times New Roman" w:eastAsia="Calibri" w:hAnsi="Times New Roman" w:cs="Times New Roman"/>
          <w:sz w:val="24"/>
          <w:szCs w:val="24"/>
          <w:lang w:val="bg-BG"/>
        </w:rPr>
        <w:t>, ал. 1 и чл. 19а, ал. 1</w:t>
      </w:r>
      <w:r w:rsidR="008830E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от ЗНФО</w:t>
      </w:r>
      <w:r w:rsidR="008E34E9">
        <w:rPr>
          <w:rFonts w:ascii="Times New Roman" w:eastAsia="Calibri" w:hAnsi="Times New Roman" w:cs="Times New Roman"/>
          <w:sz w:val="24"/>
          <w:szCs w:val="24"/>
          <w:lang w:val="bg-BG"/>
        </w:rPr>
        <w:t>ИСУ</w:t>
      </w:r>
      <w:r w:rsidR="008830E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</w:t>
      </w:r>
      <w:r w:rsidR="00747D27">
        <w:rPr>
          <w:rFonts w:ascii="Times New Roman" w:eastAsia="Calibri" w:hAnsi="Times New Roman" w:cs="Times New Roman"/>
          <w:sz w:val="24"/>
          <w:szCs w:val="24"/>
          <w:lang w:val="bg-BG"/>
        </w:rPr>
        <w:t>за</w:t>
      </w:r>
      <w:r w:rsidR="008830E7">
        <w:rPr>
          <w:rFonts w:ascii="Times New Roman" w:eastAsia="Calibri" w:hAnsi="Times New Roman" w:cs="Times New Roman"/>
          <w:sz w:val="24"/>
          <w:szCs w:val="24"/>
          <w:lang w:val="bg-BG"/>
        </w:rPr>
        <w:t>дава потребителите, участници в процеса по подготовка на изпитите /председател на комисия и членове/. Администратор</w:t>
      </w:r>
      <w:r w:rsidR="000433ED">
        <w:rPr>
          <w:rFonts w:ascii="Times New Roman" w:eastAsia="Calibri" w:hAnsi="Times New Roman" w:cs="Times New Roman"/>
          <w:sz w:val="24"/>
          <w:szCs w:val="24"/>
          <w:lang w:val="bg-BG"/>
        </w:rPr>
        <w:t>ът няма достъп до базата с данни /въпроси и казуси/ въведени в електронното приложение</w:t>
      </w:r>
      <w:r w:rsidR="0083477F">
        <w:rPr>
          <w:rFonts w:ascii="Times New Roman" w:eastAsia="Calibri" w:hAnsi="Times New Roman" w:cs="Times New Roman"/>
          <w:sz w:val="24"/>
          <w:szCs w:val="24"/>
          <w:lang w:val="bg-BG"/>
        </w:rPr>
        <w:t>. Администраторът има възможност</w:t>
      </w:r>
      <w:r w:rsidR="00116B42">
        <w:rPr>
          <w:rFonts w:ascii="Times New Roman" w:eastAsia="Calibri" w:hAnsi="Times New Roman" w:cs="Times New Roman"/>
          <w:sz w:val="24"/>
          <w:szCs w:val="24"/>
          <w:lang w:val="bg-BG"/>
        </w:rPr>
        <w:t>, при необходимост</w:t>
      </w:r>
      <w:r w:rsidR="0083477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да генерира справка</w:t>
      </w:r>
      <w:r w:rsidR="00116B4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</w:t>
      </w:r>
      <w:r w:rsidR="00F86770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="00116B4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всеки от участниците в процеса какъв достъп и какво е правил в приложението</w:t>
      </w:r>
      <w:r w:rsidR="000433ED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259916C4" w14:textId="3C4E5900" w:rsidR="000433ED" w:rsidRDefault="000433ED" w:rsidP="00F952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- Администратор УНСС – има временен достъп, в деня на съответния изпит, до криптираната база данни за провеждане на изпита, за да я </w:t>
      </w:r>
      <w:r w:rsidR="000B3F20">
        <w:rPr>
          <w:rFonts w:ascii="Times New Roman" w:eastAsia="Calibri" w:hAnsi="Times New Roman" w:cs="Times New Roman"/>
          <w:sz w:val="24"/>
          <w:szCs w:val="24"/>
          <w:lang w:val="bg-BG"/>
        </w:rPr>
        <w:t>екс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портира </w:t>
      </w:r>
      <w:r w:rsidR="000B3F20">
        <w:rPr>
          <w:rFonts w:ascii="Times New Roman" w:eastAsia="Calibri" w:hAnsi="Times New Roman" w:cs="Times New Roman"/>
          <w:sz w:val="24"/>
          <w:szCs w:val="24"/>
          <w:lang w:val="bg-BG"/>
        </w:rPr>
        <w:t>към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изпитната система в УНСС.</w:t>
      </w:r>
    </w:p>
    <w:p w14:paraId="4DA0C92C" w14:textId="1CA43D93" w:rsidR="008830E7" w:rsidRPr="00266AC6" w:rsidRDefault="008830E7" w:rsidP="00694C2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2EBC0E8D" w14:textId="7DAF770E" w:rsidR="001E5981" w:rsidRPr="0081275A" w:rsidRDefault="00E14019" w:rsidP="00F952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1401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Чл. </w:t>
      </w:r>
      <w:r w:rsidR="006A79C4">
        <w:rPr>
          <w:rFonts w:ascii="Times New Roman" w:eastAsia="Calibri" w:hAnsi="Times New Roman" w:cs="Times New Roman"/>
          <w:sz w:val="24"/>
          <w:szCs w:val="24"/>
          <w:lang w:val="bg-BG"/>
        </w:rPr>
        <w:t>5</w:t>
      </w:r>
      <w:r w:rsidRPr="00E14019">
        <w:rPr>
          <w:rFonts w:ascii="Times New Roman" w:eastAsia="Calibri" w:hAnsi="Times New Roman" w:cs="Times New Roman"/>
          <w:sz w:val="24"/>
          <w:szCs w:val="24"/>
          <w:lang w:val="bg-BG"/>
        </w:rPr>
        <w:t>. (</w:t>
      </w:r>
      <w:r w:rsidRPr="00CD2F41"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 w:rsidRPr="00E1401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) </w:t>
      </w:r>
      <w:r w:rsidR="00F9523B">
        <w:rPr>
          <w:rFonts w:ascii="Times New Roman" w:eastAsia="Calibri" w:hAnsi="Times New Roman" w:cs="Times New Roman"/>
          <w:sz w:val="24"/>
          <w:szCs w:val="24"/>
          <w:lang w:val="bg-BG"/>
        </w:rPr>
        <w:t>При запо</w:t>
      </w:r>
      <w:r w:rsidR="00093406">
        <w:rPr>
          <w:rFonts w:ascii="Times New Roman" w:eastAsia="Calibri" w:hAnsi="Times New Roman" w:cs="Times New Roman"/>
          <w:sz w:val="24"/>
          <w:szCs w:val="24"/>
          <w:lang w:val="bg-BG"/>
        </w:rPr>
        <w:t>ч</w:t>
      </w:r>
      <w:r w:rsidR="00F9523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ване на работата си </w:t>
      </w:r>
      <w:r w:rsidR="000B3F2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</w:t>
      </w:r>
      <w:r w:rsidR="00F9523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всяка изпитна сесия </w:t>
      </w:r>
      <w:r w:rsidR="001E5981"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>Комисиите</w:t>
      </w:r>
      <w:r w:rsidR="00BF177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1E5981"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>проверяват базите данни с въпроси, казуси и отговори за съответните изпити, като могат да ги допълват, изменят и коригират</w:t>
      </w:r>
      <w:r w:rsidR="00BF177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1E5981">
        <w:rPr>
          <w:rFonts w:ascii="Times New Roman" w:eastAsia="Calibri" w:hAnsi="Times New Roman" w:cs="Times New Roman"/>
          <w:sz w:val="24"/>
          <w:szCs w:val="24"/>
          <w:lang w:val="bg-BG"/>
        </w:rPr>
        <w:t>в съответствие с изис</w:t>
      </w:r>
      <w:r w:rsidR="00BF1779"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1E598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ванията на настоящите Правила. </w:t>
      </w:r>
    </w:p>
    <w:p w14:paraId="7F8707B1" w14:textId="60556E2D" w:rsidR="00C10895" w:rsidRDefault="001E5981" w:rsidP="00F952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D2F4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(2) </w:t>
      </w:r>
      <w:r w:rsidR="00E14019" w:rsidRPr="00E1401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Комисиите </w:t>
      </w:r>
      <w:r w:rsidR="00C10895">
        <w:rPr>
          <w:rFonts w:ascii="Times New Roman" w:eastAsia="Calibri" w:hAnsi="Times New Roman" w:cs="Times New Roman"/>
          <w:sz w:val="24"/>
          <w:szCs w:val="24"/>
          <w:lang w:val="bg-BG"/>
        </w:rPr>
        <w:t>по подготовка на изпитите след прегледа на базата данни</w:t>
      </w:r>
      <w:r w:rsidR="00F9523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по ал.1</w:t>
      </w:r>
      <w:r w:rsidR="00BF177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  <w:r w:rsidR="00E14019" w:rsidRPr="00E14019">
        <w:rPr>
          <w:rFonts w:ascii="Times New Roman" w:eastAsia="Calibri" w:hAnsi="Times New Roman" w:cs="Times New Roman"/>
          <w:sz w:val="24"/>
          <w:szCs w:val="24"/>
          <w:lang w:val="bg-BG"/>
        </w:rPr>
        <w:t>определят</w:t>
      </w:r>
      <w:r w:rsidR="008665F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областите</w:t>
      </w:r>
      <w:r w:rsidR="00BF177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="008665F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в които </w:t>
      </w:r>
      <w:r w:rsidR="00E14019" w:rsidRPr="00E1401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съставителите </w:t>
      </w:r>
      <w:r w:rsidR="008665F2">
        <w:rPr>
          <w:rFonts w:ascii="Times New Roman" w:eastAsia="Calibri" w:hAnsi="Times New Roman" w:cs="Times New Roman"/>
          <w:sz w:val="24"/>
          <w:szCs w:val="24"/>
          <w:lang w:val="bg-BG"/>
        </w:rPr>
        <w:t>следва да</w:t>
      </w:r>
      <w:r w:rsidR="00BF177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E14019" w:rsidRPr="00E14019">
        <w:rPr>
          <w:rFonts w:ascii="Times New Roman" w:eastAsia="Calibri" w:hAnsi="Times New Roman" w:cs="Times New Roman"/>
          <w:sz w:val="24"/>
          <w:szCs w:val="24"/>
          <w:lang w:val="bg-BG"/>
        </w:rPr>
        <w:t>съставят въпроси</w:t>
      </w:r>
      <w:r w:rsidR="00BF177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="00E14019" w:rsidRPr="00E1401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с каква тежест да бъдат същите</w:t>
      </w:r>
      <w:r w:rsidR="00C10895">
        <w:rPr>
          <w:rFonts w:ascii="Times New Roman" w:eastAsia="Calibri" w:hAnsi="Times New Roman" w:cs="Times New Roman"/>
          <w:sz w:val="24"/>
          <w:szCs w:val="24"/>
          <w:lang w:val="bg-BG"/>
        </w:rPr>
        <w:t>, като съставят протокол за резул</w:t>
      </w:r>
      <w:r w:rsidR="000B3F20">
        <w:rPr>
          <w:rFonts w:ascii="Times New Roman" w:eastAsia="Calibri" w:hAnsi="Times New Roman" w:cs="Times New Roman"/>
          <w:sz w:val="24"/>
          <w:szCs w:val="24"/>
          <w:lang w:val="bg-BG"/>
        </w:rPr>
        <w:t>т</w:t>
      </w:r>
      <w:r w:rsidR="00C10895">
        <w:rPr>
          <w:rFonts w:ascii="Times New Roman" w:eastAsia="Calibri" w:hAnsi="Times New Roman" w:cs="Times New Roman"/>
          <w:sz w:val="24"/>
          <w:szCs w:val="24"/>
          <w:lang w:val="bg-BG"/>
        </w:rPr>
        <w:t>атите от работата си.</w:t>
      </w:r>
    </w:p>
    <w:p w14:paraId="7A3F14A6" w14:textId="556EA4D8" w:rsidR="00E14019" w:rsidRPr="00E14019" w:rsidRDefault="00FD7634" w:rsidP="00F952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>(</w:t>
      </w:r>
      <w:r w:rsidR="00F9523B"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>3</w:t>
      </w:r>
      <w:r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BF1779"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8665F2"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възложените задачи на съставителите по области, брой въпроси и тежести Комисиите по съответните изпити изготвят </w:t>
      </w:r>
      <w:r w:rsidR="00F44536"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>протокол</w:t>
      </w:r>
      <w:r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>, съдър</w:t>
      </w:r>
      <w:r w:rsidR="008665F2"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>жащ данни</w:t>
      </w:r>
      <w:r w:rsidR="00F9523B"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съставител, област на въпросите, тежест</w:t>
      </w:r>
      <w:r w:rsidR="008665F2"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>и</w:t>
      </w:r>
      <w:r w:rsidR="00A97060"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</w:t>
      </w:r>
      <w:r w:rsidR="008665F2"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>за очакваните срокове за предаване.</w:t>
      </w:r>
    </w:p>
    <w:p w14:paraId="61080E2D" w14:textId="0F934053" w:rsidR="004A096C" w:rsidRPr="00F9523B" w:rsidRDefault="00FD7634" w:rsidP="00F9523B">
      <w:pPr>
        <w:spacing w:after="120" w:line="276" w:lineRule="auto"/>
        <w:ind w:right="-374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D2F41">
        <w:rPr>
          <w:rFonts w:ascii="Times New Roman" w:hAnsi="Times New Roman" w:cs="Times New Roman"/>
          <w:sz w:val="24"/>
          <w:szCs w:val="24"/>
          <w:lang w:val="bg-BG"/>
        </w:rPr>
        <w:t>(</w:t>
      </w:r>
      <w:r w:rsidR="00F9523B"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CD2F41">
        <w:rPr>
          <w:rFonts w:ascii="Times New Roman" w:hAnsi="Times New Roman" w:cs="Times New Roman"/>
          <w:sz w:val="24"/>
          <w:szCs w:val="24"/>
          <w:lang w:val="bg-BG"/>
        </w:rPr>
        <w:t>) Всички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съставители са длъжни при работата си да осигуряват защита на работните материали. Защита</w:t>
      </w:r>
      <w:r w:rsidR="00A97060">
        <w:rPr>
          <w:rFonts w:ascii="Times New Roman" w:hAnsi="Times New Roman" w:cs="Times New Roman"/>
          <w:sz w:val="24"/>
          <w:szCs w:val="24"/>
          <w:lang w:val="bg-BG"/>
        </w:rPr>
        <w:t>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следва да включва подходящи мерки за сигурност</w:t>
      </w:r>
      <w:r w:rsidR="004A096C">
        <w:rPr>
          <w:rFonts w:ascii="Times New Roman" w:hAnsi="Times New Roman" w:cs="Times New Roman"/>
          <w:sz w:val="24"/>
          <w:szCs w:val="24"/>
          <w:lang w:val="bg-BG"/>
        </w:rPr>
        <w:t xml:space="preserve">, като </w:t>
      </w:r>
      <w:r w:rsidR="000B3F20">
        <w:rPr>
          <w:rFonts w:ascii="Times New Roman" w:hAnsi="Times New Roman" w:cs="Times New Roman"/>
          <w:sz w:val="24"/>
          <w:szCs w:val="24"/>
          <w:lang w:val="bg-BG"/>
        </w:rPr>
        <w:t>минимум</w:t>
      </w:r>
      <w:r w:rsidR="00F9523B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A9706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A096C">
        <w:rPr>
          <w:rFonts w:ascii="Times New Roman" w:hAnsi="Times New Roman" w:cs="Times New Roman"/>
          <w:sz w:val="24"/>
          <w:szCs w:val="24"/>
          <w:lang w:val="bg-BG"/>
        </w:rPr>
        <w:t xml:space="preserve">съхраняване на хартиените </w:t>
      </w:r>
      <w:r w:rsidR="00F9523B">
        <w:rPr>
          <w:rFonts w:ascii="Times New Roman" w:hAnsi="Times New Roman" w:cs="Times New Roman"/>
          <w:sz w:val="24"/>
          <w:szCs w:val="24"/>
          <w:lang w:val="bg-BG"/>
        </w:rPr>
        <w:t xml:space="preserve">работни </w:t>
      </w:r>
      <w:r w:rsidR="004A096C">
        <w:rPr>
          <w:rFonts w:ascii="Times New Roman" w:hAnsi="Times New Roman" w:cs="Times New Roman"/>
          <w:sz w:val="24"/>
          <w:szCs w:val="24"/>
          <w:lang w:val="bg-BG"/>
        </w:rPr>
        <w:t xml:space="preserve">материали на сигурно място, работа на компютри с лични защитени пароли, както и </w:t>
      </w:r>
      <w:r w:rsidR="004A096C" w:rsidRPr="00CD2F41">
        <w:rPr>
          <w:rFonts w:ascii="Times New Roman" w:hAnsi="Times New Roman" w:cs="Times New Roman"/>
          <w:sz w:val="24"/>
          <w:szCs w:val="24"/>
          <w:lang w:val="bg-BG"/>
        </w:rPr>
        <w:t>избягва</w:t>
      </w:r>
      <w:r w:rsidR="004A096C">
        <w:rPr>
          <w:rFonts w:ascii="Times New Roman" w:hAnsi="Times New Roman" w:cs="Times New Roman"/>
          <w:sz w:val="24"/>
          <w:szCs w:val="24"/>
          <w:lang w:val="bg-BG"/>
        </w:rPr>
        <w:t xml:space="preserve">не на </w:t>
      </w:r>
      <w:r w:rsidR="004A096C" w:rsidRPr="00CD2F41">
        <w:rPr>
          <w:rFonts w:ascii="Times New Roman" w:hAnsi="Times New Roman" w:cs="Times New Roman"/>
          <w:sz w:val="24"/>
          <w:szCs w:val="24"/>
          <w:lang w:val="bg-BG"/>
        </w:rPr>
        <w:t>обсъждането</w:t>
      </w:r>
      <w:r w:rsidR="00A9706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A096C" w:rsidRPr="00CD2F41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="00A9706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A096C" w:rsidRPr="00CD2F41">
        <w:rPr>
          <w:rFonts w:ascii="Times New Roman" w:hAnsi="Times New Roman" w:cs="Times New Roman"/>
          <w:sz w:val="24"/>
          <w:szCs w:val="24"/>
          <w:lang w:val="bg-BG"/>
        </w:rPr>
        <w:t>тяхната</w:t>
      </w:r>
      <w:r w:rsidR="00A9706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A096C" w:rsidRPr="00CD2F41">
        <w:rPr>
          <w:rFonts w:ascii="Times New Roman" w:hAnsi="Times New Roman" w:cs="Times New Roman"/>
          <w:sz w:val="24"/>
          <w:szCs w:val="24"/>
          <w:lang w:val="bg-BG"/>
        </w:rPr>
        <w:t>работа с колеги, приятели и кандидати</w:t>
      </w:r>
      <w:r w:rsidR="00F9523B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0D14C784" w14:textId="6FA59526" w:rsidR="00FD7634" w:rsidRPr="00CD2F41" w:rsidRDefault="004A096C" w:rsidP="00F9523B">
      <w:pPr>
        <w:spacing w:after="120" w:line="276" w:lineRule="auto"/>
        <w:ind w:right="-374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D2F41">
        <w:rPr>
          <w:rFonts w:ascii="Times New Roman" w:hAnsi="Times New Roman" w:cs="Times New Roman"/>
          <w:sz w:val="24"/>
          <w:szCs w:val="24"/>
          <w:lang w:val="bg-BG"/>
        </w:rPr>
        <w:t>(</w:t>
      </w:r>
      <w:r w:rsidR="00F9523B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CD2F41">
        <w:rPr>
          <w:rFonts w:ascii="Times New Roman" w:hAnsi="Times New Roman" w:cs="Times New Roman"/>
          <w:sz w:val="24"/>
          <w:szCs w:val="24"/>
          <w:lang w:val="bg-BG"/>
        </w:rPr>
        <w:t>)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Комуникацията във връзка с подготовката на материалите, прехвърлянето на данните </w:t>
      </w:r>
      <w:r w:rsidR="00FD7634" w:rsidRPr="00CD2F41">
        <w:rPr>
          <w:rFonts w:ascii="Times New Roman" w:hAnsi="Times New Roman" w:cs="Times New Roman"/>
          <w:sz w:val="24"/>
          <w:szCs w:val="24"/>
          <w:lang w:val="bg-BG"/>
        </w:rPr>
        <w:t>между</w:t>
      </w:r>
      <w:r w:rsidR="00A9706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D7634" w:rsidRPr="00F51210">
        <w:rPr>
          <w:rFonts w:ascii="Times New Roman" w:hAnsi="Times New Roman" w:cs="Times New Roman"/>
          <w:sz w:val="24"/>
          <w:szCs w:val="24"/>
          <w:lang w:val="bg-BG"/>
        </w:rPr>
        <w:t>съставител</w:t>
      </w:r>
      <w:r>
        <w:rPr>
          <w:rFonts w:ascii="Times New Roman" w:hAnsi="Times New Roman" w:cs="Times New Roman"/>
          <w:sz w:val="24"/>
          <w:szCs w:val="24"/>
          <w:lang w:val="bg-BG"/>
        </w:rPr>
        <w:t>ите</w:t>
      </w:r>
      <w:r w:rsidR="00A9706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D7634" w:rsidRPr="00F51210">
        <w:rPr>
          <w:rFonts w:ascii="Times New Roman" w:hAnsi="Times New Roman" w:cs="Times New Roman"/>
          <w:sz w:val="24"/>
          <w:szCs w:val="24"/>
          <w:lang w:val="bg-BG"/>
        </w:rPr>
        <w:t>и съответната комисия по изпитите,</w:t>
      </w:r>
      <w:r w:rsidR="00A97060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Pr="00CD2F41">
        <w:rPr>
          <w:rFonts w:ascii="Times New Roman" w:hAnsi="Times New Roman" w:cs="Times New Roman"/>
          <w:sz w:val="24"/>
          <w:szCs w:val="24"/>
          <w:lang w:val="bg-BG"/>
        </w:rPr>
        <w:t>се</w:t>
      </w:r>
      <w:r w:rsidR="00A9706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D2F41">
        <w:rPr>
          <w:rFonts w:ascii="Times New Roman" w:hAnsi="Times New Roman" w:cs="Times New Roman"/>
          <w:sz w:val="24"/>
          <w:szCs w:val="24"/>
          <w:lang w:val="bg-BG"/>
        </w:rPr>
        <w:t>извършв</w:t>
      </w:r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F44536">
        <w:rPr>
          <w:rFonts w:ascii="Times New Roman" w:hAnsi="Times New Roman" w:cs="Times New Roman"/>
          <w:sz w:val="24"/>
          <w:szCs w:val="24"/>
          <w:lang w:val="bg-BG"/>
        </w:rPr>
        <w:t xml:space="preserve"> в обособено електронно </w:t>
      </w:r>
      <w:r w:rsidR="00AD7B42">
        <w:rPr>
          <w:rFonts w:ascii="Times New Roman" w:hAnsi="Times New Roman" w:cs="Times New Roman"/>
          <w:sz w:val="24"/>
          <w:szCs w:val="24"/>
          <w:lang w:val="bg-BG"/>
        </w:rPr>
        <w:t>приложение</w:t>
      </w:r>
      <w:r w:rsidR="00F44536">
        <w:rPr>
          <w:rFonts w:ascii="Times New Roman" w:hAnsi="Times New Roman" w:cs="Times New Roman"/>
          <w:sz w:val="24"/>
          <w:szCs w:val="24"/>
          <w:lang w:val="bg-BG"/>
        </w:rPr>
        <w:t xml:space="preserve"> „</w:t>
      </w:r>
      <w:r w:rsidR="00F44536">
        <w:rPr>
          <w:rFonts w:ascii="Times New Roman" w:hAnsi="Times New Roman" w:cs="Times New Roman"/>
          <w:sz w:val="24"/>
          <w:szCs w:val="24"/>
        </w:rPr>
        <w:t>Sh</w:t>
      </w:r>
      <w:r w:rsidR="007B4D7F">
        <w:rPr>
          <w:rFonts w:ascii="Times New Roman" w:hAnsi="Times New Roman" w:cs="Times New Roman"/>
          <w:sz w:val="24"/>
          <w:szCs w:val="24"/>
        </w:rPr>
        <w:t>a</w:t>
      </w:r>
      <w:r w:rsidR="00F44536">
        <w:rPr>
          <w:rFonts w:ascii="Times New Roman" w:hAnsi="Times New Roman" w:cs="Times New Roman"/>
          <w:sz w:val="24"/>
          <w:szCs w:val="24"/>
        </w:rPr>
        <w:t>r</w:t>
      </w:r>
      <w:r w:rsidR="007B4D7F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="00AD7B42">
        <w:rPr>
          <w:rFonts w:ascii="Times New Roman" w:hAnsi="Times New Roman" w:cs="Times New Roman"/>
          <w:sz w:val="24"/>
          <w:szCs w:val="24"/>
        </w:rPr>
        <w:t>point</w:t>
      </w:r>
      <w:r w:rsidR="00AD7B42">
        <w:rPr>
          <w:rFonts w:ascii="Times New Roman" w:hAnsi="Times New Roman" w:cs="Times New Roman"/>
          <w:sz w:val="24"/>
          <w:szCs w:val="24"/>
          <w:lang w:val="bg-BG"/>
        </w:rPr>
        <w:t xml:space="preserve">“ във вътрешния сайт на Института. </w:t>
      </w:r>
    </w:p>
    <w:p w14:paraId="7136CD65" w14:textId="77777777" w:rsidR="00853481" w:rsidRPr="00E14019" w:rsidRDefault="00853481" w:rsidP="00F952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14019">
        <w:rPr>
          <w:rFonts w:ascii="Times New Roman" w:eastAsia="Calibri" w:hAnsi="Times New Roman" w:cs="Times New Roman"/>
          <w:sz w:val="24"/>
          <w:szCs w:val="24"/>
          <w:lang w:val="bg-BG"/>
        </w:rPr>
        <w:t>(</w:t>
      </w:r>
      <w:r w:rsidR="00F9523B">
        <w:rPr>
          <w:rFonts w:ascii="Times New Roman" w:eastAsia="Calibri" w:hAnsi="Times New Roman" w:cs="Times New Roman"/>
          <w:sz w:val="24"/>
          <w:szCs w:val="24"/>
          <w:lang w:val="bg-BG"/>
        </w:rPr>
        <w:t>6</w:t>
      </w:r>
      <w:r w:rsidRPr="00E14019">
        <w:rPr>
          <w:rFonts w:ascii="Times New Roman" w:eastAsia="Calibri" w:hAnsi="Times New Roman" w:cs="Times New Roman"/>
          <w:sz w:val="24"/>
          <w:szCs w:val="24"/>
          <w:lang w:val="bg-BG"/>
        </w:rPr>
        <w:t>) Всеки съставител представя възложените му за изготвяне въпроси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казуси</w:t>
      </w:r>
      <w:r w:rsidRPr="00E1401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разпределени по модули и области, заедно с вариантите на отговори. Към всеки въпрос се прилага неговото решение, препратка към основанието за вярно решение, както и предложение за неговата тежест. </w:t>
      </w:r>
    </w:p>
    <w:p w14:paraId="5E728F9B" w14:textId="1FD6F0E6" w:rsidR="00853481" w:rsidRPr="00E14019" w:rsidRDefault="00853481" w:rsidP="00F952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9523B">
        <w:rPr>
          <w:rFonts w:ascii="Times New Roman" w:eastAsia="Calibri" w:hAnsi="Times New Roman" w:cs="Times New Roman"/>
          <w:sz w:val="24"/>
          <w:szCs w:val="24"/>
          <w:lang w:val="bg-BG"/>
        </w:rPr>
        <w:t>(</w:t>
      </w:r>
      <w:r w:rsidR="00F9523B" w:rsidRPr="00F9523B">
        <w:rPr>
          <w:rFonts w:ascii="Times New Roman" w:eastAsia="Calibri" w:hAnsi="Times New Roman" w:cs="Times New Roman"/>
          <w:sz w:val="24"/>
          <w:szCs w:val="24"/>
          <w:lang w:val="bg-BG"/>
        </w:rPr>
        <w:t>7</w:t>
      </w:r>
      <w:r w:rsidRPr="00F9523B">
        <w:rPr>
          <w:rFonts w:ascii="Times New Roman" w:eastAsia="Calibri" w:hAnsi="Times New Roman" w:cs="Times New Roman"/>
          <w:sz w:val="24"/>
          <w:szCs w:val="24"/>
          <w:lang w:val="bg-BG"/>
        </w:rPr>
        <w:t>) Фактите и обстоятелствата по въпросите трябва да бъдат посочени ясно, с еднозначно тълкуване и последователно в логическа обвързаност. Условията на въпросите  трябва да са съставени по начин, неизискващ многобройни технически изчисления.</w:t>
      </w:r>
    </w:p>
    <w:p w14:paraId="6BFC0725" w14:textId="7B813008" w:rsidR="00E14019" w:rsidRPr="00F9523B" w:rsidRDefault="00E14019" w:rsidP="00F952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14019">
        <w:rPr>
          <w:rFonts w:ascii="Times New Roman" w:eastAsia="Calibri" w:hAnsi="Times New Roman" w:cs="Times New Roman"/>
          <w:sz w:val="24"/>
          <w:szCs w:val="24"/>
          <w:lang w:val="bg-BG"/>
        </w:rPr>
        <w:t>(</w:t>
      </w:r>
      <w:r w:rsidR="00F9523B">
        <w:rPr>
          <w:rFonts w:ascii="Times New Roman" w:eastAsia="Calibri" w:hAnsi="Times New Roman" w:cs="Times New Roman"/>
          <w:sz w:val="24"/>
          <w:szCs w:val="24"/>
          <w:lang w:val="bg-BG"/>
        </w:rPr>
        <w:t>8</w:t>
      </w:r>
      <w:r w:rsidRPr="00E1401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) В съответствие с графиците по чл. </w:t>
      </w:r>
      <w:r w:rsidR="006A79C4">
        <w:rPr>
          <w:rFonts w:ascii="Times New Roman" w:eastAsia="Calibri" w:hAnsi="Times New Roman" w:cs="Times New Roman"/>
          <w:sz w:val="24"/>
          <w:szCs w:val="24"/>
          <w:lang w:val="bg-BG"/>
        </w:rPr>
        <w:t>4</w:t>
      </w:r>
      <w:r w:rsidR="00BB2254">
        <w:rPr>
          <w:rFonts w:ascii="Times New Roman" w:eastAsia="Calibri" w:hAnsi="Times New Roman" w:cs="Times New Roman"/>
          <w:sz w:val="24"/>
          <w:szCs w:val="24"/>
          <w:lang w:val="bg-BG"/>
        </w:rPr>
        <w:t>, ал.</w:t>
      </w:r>
      <w:r w:rsidR="00A9706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BB2254">
        <w:rPr>
          <w:rFonts w:ascii="Times New Roman" w:eastAsia="Calibri" w:hAnsi="Times New Roman" w:cs="Times New Roman"/>
          <w:sz w:val="24"/>
          <w:szCs w:val="24"/>
          <w:lang w:val="bg-BG"/>
        </w:rPr>
        <w:t>2</w:t>
      </w:r>
      <w:r w:rsidR="00A9706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F9523B">
        <w:rPr>
          <w:rFonts w:ascii="Times New Roman" w:eastAsia="Calibri" w:hAnsi="Times New Roman" w:cs="Times New Roman"/>
          <w:sz w:val="24"/>
          <w:szCs w:val="24"/>
          <w:lang w:val="bg-BG"/>
        </w:rPr>
        <w:t>и чл.</w:t>
      </w:r>
      <w:r w:rsidR="00A9706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F9523B">
        <w:rPr>
          <w:rFonts w:ascii="Times New Roman" w:eastAsia="Calibri" w:hAnsi="Times New Roman" w:cs="Times New Roman"/>
          <w:sz w:val="24"/>
          <w:szCs w:val="24"/>
          <w:lang w:val="bg-BG"/>
        </w:rPr>
        <w:t>5</w:t>
      </w:r>
      <w:r w:rsidR="00A9706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="00F9523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ал.</w:t>
      </w:r>
      <w:r w:rsidR="008E34E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F9523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3 </w:t>
      </w:r>
      <w:r w:rsidRPr="00E1401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съставителите представят </w:t>
      </w:r>
      <w:r w:rsidR="00AD7B42">
        <w:rPr>
          <w:rFonts w:ascii="Times New Roman" w:eastAsia="Calibri" w:hAnsi="Times New Roman" w:cs="Times New Roman"/>
          <w:sz w:val="24"/>
          <w:szCs w:val="24"/>
          <w:lang w:val="bg-BG"/>
        </w:rPr>
        <w:t>в електронното приложение</w:t>
      </w:r>
      <w:r w:rsidR="00A9706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E14019">
        <w:rPr>
          <w:rFonts w:ascii="Times New Roman" w:eastAsia="Calibri" w:hAnsi="Times New Roman" w:cs="Times New Roman"/>
          <w:sz w:val="24"/>
          <w:szCs w:val="24"/>
          <w:lang w:val="bg-BG"/>
        </w:rPr>
        <w:t>предложения</w:t>
      </w:r>
      <w:r w:rsidR="008665F2">
        <w:rPr>
          <w:rFonts w:ascii="Times New Roman" w:eastAsia="Calibri" w:hAnsi="Times New Roman" w:cs="Times New Roman"/>
          <w:sz w:val="24"/>
          <w:szCs w:val="24"/>
          <w:lang w:val="bg-BG"/>
        </w:rPr>
        <w:t>та си</w:t>
      </w:r>
      <w:r w:rsidRPr="00E1401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тестови въпроси</w:t>
      </w:r>
      <w:r w:rsidR="0097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казуси</w:t>
      </w:r>
      <w:r w:rsidR="008665F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в съответствие с възложените области и тежест</w:t>
      </w:r>
      <w:r w:rsidR="00F9523B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0406CF16" w14:textId="5A39506E" w:rsidR="00E14019" w:rsidRPr="003A1616" w:rsidRDefault="00E14019" w:rsidP="00F9523B">
      <w:pPr>
        <w:tabs>
          <w:tab w:val="left" w:pos="184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Чл. </w:t>
      </w:r>
      <w:r w:rsidR="006A79C4"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>6</w:t>
      </w:r>
      <w:r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>. (1)</w:t>
      </w:r>
      <w:r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="00BB2254"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омисиите извършват проверка на предоставените им от съставителите въпроси, казуси и отговори към тях за съответствие с изискванията на </w:t>
      </w:r>
      <w:r w:rsidR="00BB2254"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>равила</w:t>
      </w:r>
      <w:r w:rsidR="00286AFB"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другите действащи нормативни </w:t>
      </w:r>
      <w:r w:rsidR="00A97060"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>разпоредби</w:t>
      </w:r>
      <w:r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>. При констатирани грешки в условието или несъответствия в отговорите или решенията</w:t>
      </w:r>
      <w:r w:rsidR="00736691"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съответният въпрос или казус се отстранява. За резултатите от проверката се съставя протокол</w:t>
      </w:r>
      <w:r w:rsidR="00465E08"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>, който се подписва от Председателя на съответната комисия по изпита.</w:t>
      </w:r>
    </w:p>
    <w:p w14:paraId="14434281" w14:textId="46FFD8D6" w:rsidR="00E14019" w:rsidRPr="003A1616" w:rsidRDefault="00E14019" w:rsidP="00F952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(2) След проверката по ал. 1 всички одобрени от комисиите въпроси, казуси и отговори към тях се предоставят на рецензентите за проверка за съответствие с изискванията на </w:t>
      </w:r>
      <w:r w:rsidR="00286AFB"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>равила</w:t>
      </w:r>
      <w:r w:rsidR="00286AFB"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другите действащи нормативни разпоредби и контролно </w:t>
      </w:r>
      <w:r w:rsidR="00465E0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повторно </w:t>
      </w:r>
      <w:r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>решаване</w:t>
      </w:r>
      <w:r w:rsidR="00F9523B">
        <w:rPr>
          <w:rFonts w:ascii="Times New Roman" w:eastAsia="Calibri" w:hAnsi="Times New Roman" w:cs="Times New Roman"/>
          <w:sz w:val="24"/>
          <w:szCs w:val="24"/>
          <w:lang w:val="bg-BG"/>
        </w:rPr>
        <w:t>, както и с изискванията на настоящите правила</w:t>
      </w:r>
      <w:r w:rsidR="00A97060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735B1B96" w14:textId="20A58D9B" w:rsidR="00853481" w:rsidRDefault="00853481" w:rsidP="00F952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D2F4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(3) </w:t>
      </w:r>
      <w:r w:rsidR="006A0B83"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редоставянето на материалите за проверка на рецензентите се </w:t>
      </w:r>
      <w:r w:rsidR="006A0B8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извършва в електронното приложение, чрез определения ограничен достъп от председателя на съответната комисия. </w:t>
      </w:r>
    </w:p>
    <w:p w14:paraId="093E49B3" w14:textId="3C747558" w:rsidR="00853481" w:rsidRPr="00853481" w:rsidRDefault="00853481" w:rsidP="00F952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D2F4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(4) </w:t>
      </w:r>
      <w:r w:rsidR="0048504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целите на качествено и навременно изпълнение на възложените функции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рецензента</w:t>
      </w:r>
      <w:r w:rsidR="0048504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следва </w:t>
      </w:r>
      <w:r w:rsidR="0048504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се осигури достатъчно време за извършване на проверката по ал.</w:t>
      </w:r>
      <w:r w:rsidR="007A513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2.</w:t>
      </w:r>
      <w:r w:rsidR="007A513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C574B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Броят на въпросите проверени от един рецензент не може да надвишава </w:t>
      </w:r>
      <w:r w:rsidR="00E478C0">
        <w:rPr>
          <w:rFonts w:ascii="Times New Roman" w:eastAsia="Calibri" w:hAnsi="Times New Roman" w:cs="Times New Roman"/>
          <w:sz w:val="24"/>
          <w:szCs w:val="24"/>
          <w:lang w:val="bg-BG"/>
        </w:rPr>
        <w:t>2/3 от общия брой въпроси в базата</w:t>
      </w:r>
      <w:r w:rsidR="00C574BF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359E0369" w14:textId="63CF626D" w:rsidR="00E14019" w:rsidRPr="001C52E2" w:rsidRDefault="00E14019" w:rsidP="00F952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>(</w:t>
      </w:r>
      <w:r w:rsidR="00853481"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>5</w:t>
      </w:r>
      <w:r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) </w:t>
      </w:r>
      <w:r w:rsidR="00111FB8"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Резултатите от </w:t>
      </w:r>
      <w:r w:rsidR="00AD21D6"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извършените </w:t>
      </w:r>
      <w:r w:rsidR="00111FB8"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>проверки на рецензентите се обсъждат с Комисията по съответния изпит</w:t>
      </w:r>
      <w:r w:rsidR="00AD21D6"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като </w:t>
      </w:r>
      <w:r w:rsidR="00111FB8"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се съставя протокол. </w:t>
      </w:r>
      <w:r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При констатирани от рецензентите грешки в </w:t>
      </w:r>
      <w:r w:rsidR="00111FB8"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условията </w:t>
      </w:r>
      <w:r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>или несъответствия в отговорите или решенията</w:t>
      </w:r>
      <w:r w:rsidR="00736691"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съответният въпрос или казус се отстранява</w:t>
      </w:r>
      <w:r w:rsidR="00111FB8"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>, за което се съставя протокол.</w:t>
      </w:r>
    </w:p>
    <w:p w14:paraId="09F5B382" w14:textId="3C760A75" w:rsidR="00E14019" w:rsidRPr="003A1616" w:rsidRDefault="00E14019" w:rsidP="00F952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>(</w:t>
      </w:r>
      <w:r w:rsidR="00111FB8"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>6</w:t>
      </w:r>
      <w:r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) </w:t>
      </w:r>
      <w:r w:rsidR="00CD2F41"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ъз основа на протоколите по ал. </w:t>
      </w:r>
      <w:r w:rsidR="009737C9"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1 и </w:t>
      </w:r>
      <w:r w:rsidR="00853481"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>5</w:t>
      </w:r>
      <w:r w:rsidR="00A97060"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>комисиите вземат решение за включването в базата данни на нови въпроси и казус</w:t>
      </w:r>
      <w:r w:rsidR="009737C9"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>и за всеки изпит</w:t>
      </w:r>
      <w:r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465E08"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включването в базата данни се съставя протокол</w:t>
      </w:r>
      <w:r w:rsidR="00853481"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комисията</w:t>
      </w:r>
      <w:r w:rsidR="00465E08"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31F425F8" w14:textId="17EA2CCC" w:rsidR="00E14019" w:rsidRPr="003A1616" w:rsidRDefault="00E14019" w:rsidP="00F952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>(</w:t>
      </w:r>
      <w:r w:rsidR="00111FB8">
        <w:rPr>
          <w:rFonts w:ascii="Times New Roman" w:eastAsia="Calibri" w:hAnsi="Times New Roman" w:cs="Times New Roman"/>
          <w:sz w:val="24"/>
          <w:szCs w:val="24"/>
          <w:lang w:val="bg-BG"/>
        </w:rPr>
        <w:t>7</w:t>
      </w:r>
      <w:r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) </w:t>
      </w:r>
      <w:r w:rsidR="00255AC6"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>Р</w:t>
      </w:r>
      <w:r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ешенията по ал.  </w:t>
      </w:r>
      <w:r w:rsidR="000E441B">
        <w:rPr>
          <w:rFonts w:ascii="Times New Roman" w:eastAsia="Calibri" w:hAnsi="Times New Roman" w:cs="Times New Roman"/>
          <w:sz w:val="24"/>
          <w:szCs w:val="24"/>
          <w:lang w:val="bg-BG"/>
        </w:rPr>
        <w:t>6</w:t>
      </w:r>
      <w:r w:rsidR="000E441B"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255AC6"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</w:t>
      </w:r>
      <w:r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приетите за включване в базата данни въпроси и казуси, включително отговорите по тях, декларациите на съставителите за конфиденциалност и липса на конфликт на интереси, както и протоколите </w:t>
      </w:r>
      <w:r w:rsidR="00853481">
        <w:rPr>
          <w:rFonts w:ascii="Times New Roman" w:eastAsia="Calibri" w:hAnsi="Times New Roman" w:cs="Times New Roman"/>
          <w:sz w:val="24"/>
          <w:szCs w:val="24"/>
          <w:lang w:val="bg-BG"/>
        </w:rPr>
        <w:t>по горните алинеи</w:t>
      </w:r>
      <w:r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се предават н</w:t>
      </w:r>
      <w:r w:rsidR="00853481">
        <w:rPr>
          <w:rFonts w:ascii="Times New Roman" w:eastAsia="Calibri" w:hAnsi="Times New Roman" w:cs="Times New Roman"/>
          <w:sz w:val="24"/>
          <w:szCs w:val="24"/>
          <w:lang w:val="bg-BG"/>
        </w:rPr>
        <w:t>а отговорното лице от</w:t>
      </w:r>
      <w:r w:rsidR="00A9706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администрацията на ИДЕС. </w:t>
      </w:r>
    </w:p>
    <w:p w14:paraId="659A3F38" w14:textId="676B7B61" w:rsidR="005A1794" w:rsidRDefault="005E133A" w:rsidP="00F952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Чл. 7. </w:t>
      </w:r>
      <w:r w:rsidR="00DF1A7F"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(1) </w:t>
      </w:r>
      <w:r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>Материалите</w:t>
      </w:r>
      <w:r w:rsidR="00A97060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свързани с подготовката на изпитите</w:t>
      </w:r>
      <w:r w:rsidR="00A97060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се съхраняват </w:t>
      </w:r>
      <w:r w:rsidR="00AE514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 </w:t>
      </w:r>
      <w:r w:rsidR="005A1794">
        <w:rPr>
          <w:rFonts w:ascii="Times New Roman" w:eastAsia="Calibri" w:hAnsi="Times New Roman" w:cs="Times New Roman"/>
          <w:sz w:val="24"/>
          <w:szCs w:val="24"/>
          <w:lang w:val="bg-BG"/>
        </w:rPr>
        <w:t>електронното приложение</w:t>
      </w:r>
      <w:r w:rsidR="009737C9"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  <w:r w:rsidR="005A179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Чрез бутон „Архивиране“ се извършва процедурата по архивиране. </w:t>
      </w:r>
      <w:r w:rsidR="009737C9" w:rsidRPr="004319D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Достъп до </w:t>
      </w:r>
      <w:r w:rsidR="005A1794">
        <w:rPr>
          <w:rFonts w:ascii="Times New Roman" w:eastAsia="Calibri" w:hAnsi="Times New Roman" w:cs="Times New Roman"/>
          <w:sz w:val="24"/>
          <w:szCs w:val="24"/>
          <w:lang w:val="bg-BG"/>
        </w:rPr>
        <w:t>тази процедура и всички материали има само председателя</w:t>
      </w:r>
      <w:r w:rsidR="007B4D7F">
        <w:rPr>
          <w:rFonts w:ascii="Times New Roman" w:eastAsia="Calibri" w:hAnsi="Times New Roman" w:cs="Times New Roman"/>
          <w:sz w:val="24"/>
          <w:szCs w:val="24"/>
          <w:lang w:val="bg-BG"/>
        </w:rPr>
        <w:t>т</w:t>
      </w:r>
      <w:r w:rsidR="005A179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съответната комисия.</w:t>
      </w:r>
    </w:p>
    <w:p w14:paraId="2AE1C71C" w14:textId="6D46F5F7" w:rsidR="000C2B25" w:rsidRDefault="000C2B25" w:rsidP="00F9523B">
      <w:pPr>
        <w:pStyle w:val="ListParagraph"/>
        <w:spacing w:line="276" w:lineRule="auto"/>
        <w:ind w:left="0" w:right="-375" w:firstLine="720"/>
        <w:jc w:val="both"/>
        <w:rPr>
          <w:sz w:val="24"/>
          <w:szCs w:val="24"/>
          <w:lang w:val="bg-BG"/>
        </w:rPr>
      </w:pPr>
      <w:r w:rsidRPr="003A1616">
        <w:rPr>
          <w:sz w:val="24"/>
          <w:szCs w:val="24"/>
          <w:lang w:val="bg-BG"/>
        </w:rPr>
        <w:t>(</w:t>
      </w:r>
      <w:r w:rsidR="00116B42">
        <w:rPr>
          <w:sz w:val="24"/>
          <w:szCs w:val="24"/>
          <w:lang w:val="bg-BG"/>
        </w:rPr>
        <w:t>2</w:t>
      </w:r>
      <w:r w:rsidRPr="003A1616">
        <w:rPr>
          <w:sz w:val="24"/>
          <w:szCs w:val="24"/>
          <w:lang w:val="bg-BG"/>
        </w:rPr>
        <w:t xml:space="preserve">) </w:t>
      </w:r>
      <w:r w:rsidR="00C32E90">
        <w:rPr>
          <w:sz w:val="24"/>
          <w:szCs w:val="24"/>
          <w:lang w:val="bg-BG"/>
        </w:rPr>
        <w:t xml:space="preserve">За </w:t>
      </w:r>
      <w:r w:rsidRPr="003A1616">
        <w:rPr>
          <w:rFonts w:eastAsiaTheme="minorHAnsi"/>
          <w:sz w:val="24"/>
          <w:szCs w:val="24"/>
          <w:lang w:val="bg-BG" w:eastAsia="en-US"/>
        </w:rPr>
        <w:t>работа</w:t>
      </w:r>
      <w:r w:rsidR="00C32E90">
        <w:rPr>
          <w:rFonts w:eastAsiaTheme="minorHAnsi"/>
          <w:sz w:val="24"/>
          <w:szCs w:val="24"/>
          <w:lang w:val="bg-BG" w:eastAsia="en-US"/>
        </w:rPr>
        <w:t xml:space="preserve">та </w:t>
      </w:r>
      <w:r w:rsidR="0083477F">
        <w:rPr>
          <w:rFonts w:eastAsiaTheme="minorHAnsi"/>
          <w:sz w:val="24"/>
          <w:szCs w:val="24"/>
          <w:lang w:val="bg-BG" w:eastAsia="en-US"/>
        </w:rPr>
        <w:t>на</w:t>
      </w:r>
      <w:r w:rsidRPr="003A1616">
        <w:rPr>
          <w:rFonts w:eastAsiaTheme="minorHAnsi"/>
          <w:sz w:val="24"/>
          <w:szCs w:val="24"/>
          <w:lang w:val="bg-BG" w:eastAsia="en-US"/>
        </w:rPr>
        <w:t xml:space="preserve"> </w:t>
      </w:r>
      <w:r w:rsidR="005A1794" w:rsidRPr="003A1616">
        <w:rPr>
          <w:rFonts w:eastAsiaTheme="minorHAnsi"/>
          <w:sz w:val="24"/>
          <w:szCs w:val="24"/>
          <w:lang w:val="bg-BG" w:eastAsia="en-US"/>
        </w:rPr>
        <w:t>комис</w:t>
      </w:r>
      <w:r w:rsidR="005A1794">
        <w:rPr>
          <w:rFonts w:eastAsiaTheme="minorHAnsi"/>
          <w:sz w:val="24"/>
          <w:szCs w:val="24"/>
          <w:lang w:val="bg-BG" w:eastAsia="en-US"/>
        </w:rPr>
        <w:t>иите</w:t>
      </w:r>
      <w:r w:rsidR="005A1794" w:rsidRPr="003A1616">
        <w:rPr>
          <w:rFonts w:eastAsiaTheme="minorHAnsi"/>
          <w:sz w:val="24"/>
          <w:szCs w:val="24"/>
          <w:lang w:val="bg-BG" w:eastAsia="en-US"/>
        </w:rPr>
        <w:t xml:space="preserve"> </w:t>
      </w:r>
      <w:r w:rsidRPr="003A1616">
        <w:rPr>
          <w:rFonts w:eastAsiaTheme="minorHAnsi"/>
          <w:sz w:val="24"/>
          <w:szCs w:val="24"/>
          <w:lang w:val="bg-BG" w:eastAsia="en-US"/>
        </w:rPr>
        <w:t>по подготовка и провеждане на изпитите по чл.</w:t>
      </w:r>
      <w:r w:rsidR="00B938F9">
        <w:rPr>
          <w:rFonts w:eastAsiaTheme="minorHAnsi"/>
          <w:sz w:val="24"/>
          <w:szCs w:val="24"/>
          <w:lang w:val="bg-BG" w:eastAsia="en-US"/>
        </w:rPr>
        <w:t xml:space="preserve"> </w:t>
      </w:r>
      <w:r w:rsidRPr="003A1616">
        <w:rPr>
          <w:rFonts w:eastAsiaTheme="minorHAnsi"/>
          <w:sz w:val="24"/>
          <w:szCs w:val="24"/>
          <w:lang w:val="bg-BG" w:eastAsia="en-US"/>
        </w:rPr>
        <w:t>15</w:t>
      </w:r>
      <w:r w:rsidR="00A64A81">
        <w:rPr>
          <w:rFonts w:eastAsiaTheme="minorHAnsi"/>
          <w:sz w:val="24"/>
          <w:szCs w:val="24"/>
          <w:lang w:val="bg-BG" w:eastAsia="en-US"/>
        </w:rPr>
        <w:t>, ал. 1 и чл. 19а, ал. 1</w:t>
      </w:r>
      <w:r w:rsidRPr="003A1616">
        <w:rPr>
          <w:rFonts w:eastAsiaTheme="minorHAnsi"/>
          <w:sz w:val="24"/>
          <w:szCs w:val="24"/>
          <w:lang w:val="bg-BG" w:eastAsia="en-US"/>
        </w:rPr>
        <w:t xml:space="preserve"> от ЗНФО</w:t>
      </w:r>
      <w:r w:rsidR="00A64A81">
        <w:rPr>
          <w:rFonts w:eastAsiaTheme="minorHAnsi"/>
          <w:sz w:val="24"/>
          <w:szCs w:val="24"/>
          <w:lang w:val="bg-BG" w:eastAsia="en-US"/>
        </w:rPr>
        <w:t>ИСУ</w:t>
      </w:r>
      <w:r w:rsidR="00CD2F41">
        <w:rPr>
          <w:rFonts w:eastAsiaTheme="minorHAnsi"/>
          <w:sz w:val="24"/>
          <w:szCs w:val="24"/>
          <w:lang w:val="bg-BG" w:eastAsia="en-US"/>
        </w:rPr>
        <w:t xml:space="preserve"> </w:t>
      </w:r>
      <w:r w:rsidR="00C32E90">
        <w:rPr>
          <w:rFonts w:eastAsiaTheme="minorHAnsi"/>
          <w:sz w:val="24"/>
          <w:szCs w:val="24"/>
          <w:lang w:val="bg-BG" w:eastAsia="en-US"/>
        </w:rPr>
        <w:t xml:space="preserve">се осигуряват </w:t>
      </w:r>
      <w:r w:rsidR="005A1794">
        <w:rPr>
          <w:rFonts w:eastAsiaTheme="minorHAnsi"/>
          <w:sz w:val="24"/>
          <w:szCs w:val="24"/>
          <w:lang w:val="bg-BG" w:eastAsia="en-US"/>
        </w:rPr>
        <w:t>сигурност на електронното приложение</w:t>
      </w:r>
      <w:r w:rsidR="0083477F">
        <w:rPr>
          <w:rFonts w:eastAsiaTheme="minorHAnsi"/>
          <w:sz w:val="24"/>
          <w:szCs w:val="24"/>
          <w:lang w:val="bg-BG" w:eastAsia="en-US"/>
        </w:rPr>
        <w:t xml:space="preserve"> и</w:t>
      </w:r>
      <w:r w:rsidR="0048504D">
        <w:rPr>
          <w:rFonts w:eastAsiaTheme="minorHAnsi"/>
          <w:sz w:val="24"/>
          <w:szCs w:val="24"/>
          <w:lang w:val="bg-BG" w:eastAsia="en-US"/>
        </w:rPr>
        <w:t xml:space="preserve"> достъп</w:t>
      </w:r>
      <w:r w:rsidR="0083477F">
        <w:rPr>
          <w:rFonts w:eastAsiaTheme="minorHAnsi"/>
          <w:sz w:val="24"/>
          <w:szCs w:val="24"/>
          <w:lang w:val="bg-BG" w:eastAsia="en-US"/>
        </w:rPr>
        <w:t xml:space="preserve"> с </w:t>
      </w:r>
      <w:r w:rsidR="0048504D">
        <w:rPr>
          <w:rFonts w:eastAsiaTheme="minorHAnsi"/>
          <w:sz w:val="24"/>
          <w:szCs w:val="24"/>
          <w:lang w:val="bg-BG" w:eastAsia="en-US"/>
        </w:rPr>
        <w:t xml:space="preserve">отделни пароли за </w:t>
      </w:r>
      <w:r w:rsidR="0083477F">
        <w:rPr>
          <w:rFonts w:eastAsiaTheme="minorHAnsi"/>
          <w:sz w:val="24"/>
          <w:szCs w:val="24"/>
          <w:lang w:val="bg-BG" w:eastAsia="en-US"/>
        </w:rPr>
        <w:t xml:space="preserve">членовете на </w:t>
      </w:r>
      <w:r w:rsidR="0048504D">
        <w:rPr>
          <w:rFonts w:eastAsiaTheme="minorHAnsi"/>
          <w:sz w:val="24"/>
          <w:szCs w:val="24"/>
          <w:lang w:val="bg-BG" w:eastAsia="en-US"/>
        </w:rPr>
        <w:t xml:space="preserve">Комисиите </w:t>
      </w:r>
      <w:r w:rsidR="0048504D" w:rsidRPr="00CD2F41">
        <w:rPr>
          <w:rFonts w:eastAsiaTheme="minorHAnsi"/>
          <w:sz w:val="24"/>
          <w:szCs w:val="24"/>
          <w:lang w:val="bg-BG" w:eastAsia="en-US"/>
        </w:rPr>
        <w:t>(</w:t>
      </w:r>
      <w:r w:rsidR="0048504D">
        <w:rPr>
          <w:rFonts w:eastAsiaTheme="minorHAnsi"/>
          <w:sz w:val="24"/>
          <w:szCs w:val="24"/>
          <w:lang w:eastAsia="en-US"/>
        </w:rPr>
        <w:t>users</w:t>
      </w:r>
      <w:r w:rsidR="0048504D" w:rsidRPr="00CD2F41">
        <w:rPr>
          <w:rFonts w:eastAsiaTheme="minorHAnsi"/>
          <w:sz w:val="24"/>
          <w:szCs w:val="24"/>
          <w:lang w:val="bg-BG" w:eastAsia="en-US"/>
        </w:rPr>
        <w:t>)</w:t>
      </w:r>
      <w:r w:rsidR="0048504D">
        <w:rPr>
          <w:rFonts w:eastAsiaTheme="minorHAnsi"/>
          <w:sz w:val="24"/>
          <w:szCs w:val="24"/>
          <w:lang w:val="bg-BG" w:eastAsia="en-US"/>
        </w:rPr>
        <w:t xml:space="preserve">, </w:t>
      </w:r>
      <w:r w:rsidR="0083477F">
        <w:rPr>
          <w:rFonts w:eastAsiaTheme="minorHAnsi"/>
          <w:sz w:val="24"/>
          <w:szCs w:val="24"/>
          <w:lang w:val="bg-BG" w:eastAsia="en-US"/>
        </w:rPr>
        <w:t>съгласно чл. 4, ал. 4</w:t>
      </w:r>
      <w:r w:rsidRPr="003A1616">
        <w:rPr>
          <w:sz w:val="24"/>
          <w:szCs w:val="24"/>
          <w:lang w:val="bg-BG"/>
        </w:rPr>
        <w:t>.</w:t>
      </w:r>
    </w:p>
    <w:p w14:paraId="495FA07B" w14:textId="493F6CBF" w:rsidR="0048504D" w:rsidRDefault="000C2B25" w:rsidP="00F9523B">
      <w:pPr>
        <w:spacing w:before="80" w:after="80" w:line="276" w:lineRule="auto"/>
        <w:ind w:right="-375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A1616">
        <w:rPr>
          <w:rFonts w:ascii="Times New Roman" w:hAnsi="Times New Roman" w:cs="Times New Roman"/>
          <w:sz w:val="24"/>
          <w:szCs w:val="24"/>
          <w:lang w:val="bg-BG"/>
        </w:rPr>
        <w:t>(</w:t>
      </w:r>
      <w:r w:rsidR="00116B42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3A1616">
        <w:rPr>
          <w:rFonts w:ascii="Times New Roman" w:hAnsi="Times New Roman" w:cs="Times New Roman"/>
          <w:sz w:val="24"/>
          <w:szCs w:val="24"/>
          <w:lang w:val="bg-BG"/>
        </w:rPr>
        <w:t>) Председателят на комисията за всеки от изпитите по чл.15</w:t>
      </w:r>
      <w:r w:rsidR="00A64A81">
        <w:rPr>
          <w:rFonts w:ascii="Times New Roman" w:hAnsi="Times New Roman" w:cs="Times New Roman"/>
          <w:sz w:val="24"/>
          <w:szCs w:val="24"/>
          <w:lang w:val="bg-BG"/>
        </w:rPr>
        <w:t>, ал. 1 и чл. 19а, ал. 1</w:t>
      </w:r>
      <w:r w:rsidRPr="003A1616">
        <w:rPr>
          <w:rFonts w:ascii="Times New Roman" w:hAnsi="Times New Roman" w:cs="Times New Roman"/>
          <w:sz w:val="24"/>
          <w:szCs w:val="24"/>
          <w:lang w:val="bg-BG"/>
        </w:rPr>
        <w:t xml:space="preserve"> от ЗНФО</w:t>
      </w:r>
      <w:r w:rsidR="00A64A81">
        <w:rPr>
          <w:rFonts w:ascii="Times New Roman" w:hAnsi="Times New Roman" w:cs="Times New Roman"/>
          <w:sz w:val="24"/>
          <w:szCs w:val="24"/>
          <w:lang w:val="bg-BG"/>
        </w:rPr>
        <w:t>ИСУ</w:t>
      </w:r>
      <w:r w:rsidRPr="003A161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23B55">
        <w:rPr>
          <w:rFonts w:ascii="Times New Roman" w:hAnsi="Times New Roman" w:cs="Times New Roman"/>
          <w:sz w:val="24"/>
          <w:szCs w:val="24"/>
          <w:lang w:val="bg-BG"/>
        </w:rPr>
        <w:t xml:space="preserve">носи крайната отговорност за спазване на всички изисквания на настоящите </w:t>
      </w:r>
      <w:r w:rsidR="00B56B75">
        <w:rPr>
          <w:rFonts w:ascii="Times New Roman" w:hAnsi="Times New Roman" w:cs="Times New Roman"/>
          <w:sz w:val="24"/>
          <w:szCs w:val="24"/>
          <w:lang w:val="bg-BG"/>
        </w:rPr>
        <w:t>Процедури</w:t>
      </w:r>
      <w:r w:rsidR="0048504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749C6EE3" w14:textId="77777777" w:rsidR="0048504D" w:rsidRDefault="0048504D" w:rsidP="00F9523B">
      <w:pPr>
        <w:spacing w:before="80" w:after="80" w:line="276" w:lineRule="auto"/>
        <w:ind w:right="-375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5AF7752" w14:textId="77777777" w:rsidR="009942B8" w:rsidRPr="00FA4996" w:rsidRDefault="00480268" w:rsidP="00FA499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FA4996">
        <w:rPr>
          <w:rFonts w:ascii="Times New Roman" w:eastAsia="Calibri" w:hAnsi="Times New Roman" w:cs="Times New Roman"/>
          <w:b/>
          <w:sz w:val="24"/>
          <w:szCs w:val="24"/>
          <w:lang w:val="bg-BG"/>
        </w:rPr>
        <w:t>І</w:t>
      </w:r>
      <w:r w:rsidR="0048504D" w:rsidRPr="00FA4996">
        <w:rPr>
          <w:rFonts w:ascii="Times New Roman" w:eastAsia="Calibri" w:hAnsi="Times New Roman" w:cs="Times New Roman"/>
          <w:b/>
          <w:sz w:val="24"/>
          <w:szCs w:val="24"/>
        </w:rPr>
        <w:t>II</w:t>
      </w:r>
      <w:r w:rsidR="009942B8" w:rsidRPr="00FA4996">
        <w:rPr>
          <w:rFonts w:ascii="Times New Roman" w:eastAsia="Calibri" w:hAnsi="Times New Roman" w:cs="Times New Roman"/>
          <w:b/>
          <w:sz w:val="24"/>
          <w:szCs w:val="24"/>
          <w:lang w:val="bg-BG"/>
        </w:rPr>
        <w:t>. Провеждане на изпитите</w:t>
      </w:r>
    </w:p>
    <w:p w14:paraId="4D3FA84F" w14:textId="51E74E18" w:rsidR="00C32E90" w:rsidRPr="00FA4996" w:rsidRDefault="0071370F" w:rsidP="00FA4996">
      <w:pPr>
        <w:spacing w:after="0" w:line="276" w:lineRule="auto"/>
        <w:ind w:firstLine="720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Чл.</w:t>
      </w:r>
      <w:r w:rsidR="00E20EC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48504D" w:rsidRPr="00CD2F41">
        <w:rPr>
          <w:rFonts w:ascii="Times New Roman" w:eastAsia="Calibri" w:hAnsi="Times New Roman" w:cs="Times New Roman"/>
          <w:sz w:val="24"/>
          <w:szCs w:val="24"/>
          <w:lang w:val="bg-BG"/>
        </w:rPr>
        <w:t>8</w:t>
      </w:r>
      <w:r w:rsidR="00E1672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CD2F4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(1) </w:t>
      </w:r>
      <w:r w:rsidR="00C32E90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За целите на осигуряване</w:t>
      </w:r>
      <w:r w:rsidR="00E20EC7">
        <w:rPr>
          <w:rFonts w:ascii="Times New Roman" w:eastAsia="Calibri" w:hAnsi="Times New Roman" w:cs="Times New Roman"/>
          <w:sz w:val="24"/>
          <w:szCs w:val="24"/>
          <w:lang w:val="bg-BG"/>
        </w:rPr>
        <w:t>то</w:t>
      </w:r>
      <w:r w:rsidR="00C32E90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провеждане на изпитите</w:t>
      </w:r>
      <w:r w:rsidR="00B938F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C32E90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всяка комисия по изпитите се структурира</w:t>
      </w:r>
      <w:r w:rsidR="00B938F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C32E90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както следва:</w:t>
      </w:r>
    </w:p>
    <w:p w14:paraId="1E28C1D5" w14:textId="77777777" w:rsidR="00C32E90" w:rsidRPr="00FA4996" w:rsidRDefault="00C32E90" w:rsidP="00FA499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1.</w:t>
      </w:r>
      <w:r w:rsidR="00B938F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Председате</w:t>
      </w:r>
      <w:r w:rsidR="0071370F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л на комисията, отговарящ за цялостната подготовка на изпита</w:t>
      </w:r>
      <w:r w:rsidR="00B938F9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1DFACF1F" w14:textId="31ABDD50" w:rsidR="009802B9" w:rsidRPr="00CD2F41" w:rsidRDefault="0071370F" w:rsidP="00694C2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2.</w:t>
      </w:r>
      <w:r w:rsidR="00E20EC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B43245" w:rsidRPr="00CD2F4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Членове на комисията, на които се разпределят конкретни задачи по преценка на Председателя, с цел осъществяване на цялостния организационен и административен процес.</w:t>
      </w:r>
    </w:p>
    <w:p w14:paraId="39E88D29" w14:textId="5FC2D4E3" w:rsidR="0071370F" w:rsidRPr="00FA4996" w:rsidRDefault="0071370F" w:rsidP="00694C21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(2) За определяне на структурата и разпределението на </w:t>
      </w:r>
      <w:r w:rsidR="00B43245"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работата на </w:t>
      </w:r>
      <w:r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>всяка комисия за съотв</w:t>
      </w:r>
      <w:r w:rsidR="00FA4996"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>е</w:t>
      </w:r>
      <w:r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>тната изпитна сесия се съставя протокол, който се предоставя на Комисията по организиране на изпитите и на отговорното лице от администрацията</w:t>
      </w:r>
      <w:r w:rsidR="003D77F1"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297C40E0" w14:textId="77777777" w:rsidR="005542B5" w:rsidRPr="00FA4996" w:rsidRDefault="005542B5" w:rsidP="00FA499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1ED1A931" w14:textId="77777777" w:rsidR="009942B8" w:rsidRPr="00FA4996" w:rsidRDefault="005542B5" w:rsidP="00FA4996">
      <w:pPr>
        <w:spacing w:after="0" w:line="276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FA4996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Изпити със затворени въпроси</w:t>
      </w:r>
    </w:p>
    <w:p w14:paraId="6C549224" w14:textId="2A62B8EB" w:rsidR="005542B5" w:rsidRPr="00FA4996" w:rsidRDefault="00E14019" w:rsidP="00FA499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Чл. </w:t>
      </w:r>
      <w:r w:rsidR="000C2B25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9</w:t>
      </w: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  <w:r w:rsidR="00366DCD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(1) </w:t>
      </w:r>
      <w:r w:rsidR="006A79C4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деня на изпита се предоставя</w:t>
      </w:r>
      <w:r w:rsidR="00116B4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еднократно генерирана парола за достъп до криптираната база данни в електронното приложение</w:t>
      </w:r>
      <w:r w:rsidR="00B938F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5E133A" w:rsidRPr="00FA4996">
        <w:rPr>
          <w:rFonts w:ascii="Times New Roman" w:eastAsia="Calibri" w:hAnsi="Times New Roman" w:cs="Times New Roman"/>
          <w:sz w:val="24"/>
          <w:szCs w:val="24"/>
        </w:rPr>
        <w:t>IT</w:t>
      </w:r>
      <w:r w:rsidR="005E133A" w:rsidRPr="00CD2F4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5E133A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специалиста</w:t>
      </w:r>
      <w:r w:rsidR="00247CA0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/определен със заповед на Директора на ИТ</w:t>
      </w:r>
      <w:r w:rsidR="00F23B55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при УНСС</w:t>
      </w:r>
      <w:r w:rsidR="00247CA0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/</w:t>
      </w:r>
      <w:r w:rsidR="005E133A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, който подготвя базата за теглен</w:t>
      </w:r>
      <w:r w:rsidR="00993EE5" w:rsidRPr="00FA4996">
        <w:rPr>
          <w:rFonts w:ascii="Times New Roman" w:eastAsia="Calibri" w:hAnsi="Times New Roman" w:cs="Times New Roman"/>
          <w:sz w:val="24"/>
          <w:szCs w:val="24"/>
        </w:rPr>
        <w:t>e</w:t>
      </w:r>
      <w:r w:rsidR="00B938F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993EE5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изпитен вариант</w:t>
      </w:r>
      <w:r w:rsidR="005542B5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всеки регистрирал се в системата кандидат за дипломиран експерт-счетоводител, на случаен принцип.</w:t>
      </w:r>
    </w:p>
    <w:p w14:paraId="03776B03" w14:textId="07D43227" w:rsidR="005542B5" w:rsidRPr="00FA4996" w:rsidRDefault="00366DCD" w:rsidP="00FA499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(2) </w:t>
      </w:r>
      <w:r w:rsidR="005542B5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</w:t>
      </w: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предоставянето на</w:t>
      </w:r>
      <w:r w:rsidR="002106E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паролата за достъп до</w:t>
      </w: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5542B5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базата данни се съставя приемателно-предавателен протокол, съдържащ датата и часа на </w:t>
      </w: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приемане и предаване, подписан от представителя на Комисията и </w:t>
      </w:r>
      <w:r w:rsidRPr="00FA4996">
        <w:rPr>
          <w:rFonts w:ascii="Times New Roman" w:eastAsia="Calibri" w:hAnsi="Times New Roman" w:cs="Times New Roman"/>
          <w:sz w:val="24"/>
          <w:szCs w:val="24"/>
        </w:rPr>
        <w:t>IT</w:t>
      </w:r>
      <w:r w:rsidRPr="00CD2F4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специалиста, отговорен за обработка на базата.</w:t>
      </w:r>
    </w:p>
    <w:p w14:paraId="1751165A" w14:textId="505927CB" w:rsidR="00AB4E7B" w:rsidRPr="00FA4996" w:rsidRDefault="00AB4E7B" w:rsidP="00FA499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D2F4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(3) </w:t>
      </w:r>
      <w:r w:rsidR="002106EB">
        <w:rPr>
          <w:rFonts w:ascii="Times New Roman" w:eastAsia="Calibri" w:hAnsi="Times New Roman" w:cs="Times New Roman"/>
          <w:sz w:val="24"/>
          <w:szCs w:val="24"/>
          <w:lang w:val="bg-BG"/>
        </w:rPr>
        <w:t>Генерираната парола за достъп до базата данни за съответния изпит се използва еднократно в деня на изпита, след което действието й се прекратява</w:t>
      </w: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2106E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След приключване на изпита няма възможност отново да </w:t>
      </w:r>
      <w:r w:rsidR="00750503">
        <w:rPr>
          <w:rFonts w:ascii="Times New Roman" w:eastAsia="Calibri" w:hAnsi="Times New Roman" w:cs="Times New Roman"/>
          <w:sz w:val="24"/>
          <w:szCs w:val="24"/>
          <w:lang w:val="bg-BG"/>
        </w:rPr>
        <w:t>има достъп</w:t>
      </w:r>
      <w:r w:rsidR="002106E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до криптираната база данни.</w:t>
      </w:r>
    </w:p>
    <w:p w14:paraId="1CD34062" w14:textId="77777777" w:rsidR="00FA4996" w:rsidRDefault="00FA4996" w:rsidP="00FA4996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6F59A03A" w14:textId="1AD8AEE5" w:rsidR="00247CA0" w:rsidRPr="00FA4996" w:rsidRDefault="00247CA0" w:rsidP="00FA4996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FA4996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Изпити с въпроси </w:t>
      </w:r>
      <w:r w:rsidR="00A668C1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 казуси</w:t>
      </w:r>
      <w:r w:rsidR="0010475A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Pr="00FA4996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със свободни отговори</w:t>
      </w:r>
    </w:p>
    <w:p w14:paraId="5C64CCDA" w14:textId="5EB70907" w:rsidR="00247CA0" w:rsidRPr="00FA4996" w:rsidRDefault="00247CA0" w:rsidP="00FA499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Чл. </w:t>
      </w:r>
      <w:r w:rsidR="000C2B25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10</w:t>
      </w: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(1) В деня на изпита </w:t>
      </w:r>
      <w:r w:rsidR="002106EB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се предоставя</w:t>
      </w:r>
      <w:r w:rsidR="002106E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еднократно генерирана парола за достъп до криптираната база данни в електронното приложение</w:t>
      </w:r>
      <w:r w:rsidR="002106EB" w:rsidRPr="00FA4996" w:rsidDel="002106E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Pr="00FA4996">
        <w:rPr>
          <w:rFonts w:ascii="Times New Roman" w:eastAsia="Calibri" w:hAnsi="Times New Roman" w:cs="Times New Roman"/>
          <w:sz w:val="24"/>
          <w:szCs w:val="24"/>
        </w:rPr>
        <w:t>IT</w:t>
      </w:r>
      <w:r w:rsidRPr="00CD2F4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специалиста</w:t>
      </w:r>
      <w:r w:rsidR="00F23B55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/определен със заповед на Директора на ИТ при УНСС/,</w:t>
      </w: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който подготвя базата за изтеглян</w:t>
      </w:r>
      <w:r w:rsidRPr="00FA4996">
        <w:rPr>
          <w:rFonts w:ascii="Times New Roman" w:eastAsia="Calibri" w:hAnsi="Times New Roman" w:cs="Times New Roman"/>
          <w:sz w:val="24"/>
          <w:szCs w:val="24"/>
        </w:rPr>
        <w:t>e</w:t>
      </w: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изпитен вариант съгласно изискванията на Правилата. </w:t>
      </w:r>
    </w:p>
    <w:p w14:paraId="2213A3BC" w14:textId="4F7B4477" w:rsidR="00247CA0" w:rsidRDefault="00247CA0" w:rsidP="00FA499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(2) За предоставянето на </w:t>
      </w:r>
      <w:r w:rsidR="002106EB">
        <w:rPr>
          <w:rFonts w:ascii="Times New Roman" w:eastAsia="Calibri" w:hAnsi="Times New Roman" w:cs="Times New Roman"/>
          <w:sz w:val="24"/>
          <w:szCs w:val="24"/>
          <w:lang w:val="bg-BG"/>
        </w:rPr>
        <w:t>паролата за достъп до</w:t>
      </w:r>
      <w:r w:rsidR="002106EB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базата данни се съставя приемателно-предавателен протокол, съдържащ датата и часа на приемане и предаване, подписан от представителя на Комисията и </w:t>
      </w:r>
      <w:r w:rsidRPr="00FA4996">
        <w:rPr>
          <w:rFonts w:ascii="Times New Roman" w:eastAsia="Calibri" w:hAnsi="Times New Roman" w:cs="Times New Roman"/>
          <w:sz w:val="24"/>
          <w:szCs w:val="24"/>
        </w:rPr>
        <w:t>IT</w:t>
      </w:r>
      <w:r w:rsidRPr="00CD2F4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специалиста, отговорен за обработка на базата.</w:t>
      </w:r>
    </w:p>
    <w:p w14:paraId="402CE293" w14:textId="2B1983BE" w:rsidR="00211D1D" w:rsidRPr="00FA4996" w:rsidRDefault="00211D1D" w:rsidP="00211D1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(3)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Генерираната парола за достъп до базата данни за съответния изпит се използва еднократно в деня на изпита, след което действието й се прекратява</w:t>
      </w: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След приключване на изпита няма възможност отново да </w:t>
      </w:r>
      <w:r w:rsidR="00750503">
        <w:rPr>
          <w:rFonts w:ascii="Times New Roman" w:eastAsia="Calibri" w:hAnsi="Times New Roman" w:cs="Times New Roman"/>
          <w:sz w:val="24"/>
          <w:szCs w:val="24"/>
          <w:lang w:val="bg-BG"/>
        </w:rPr>
        <w:t>има достъп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до криптираната база данни.</w:t>
      </w:r>
    </w:p>
    <w:p w14:paraId="667D2349" w14:textId="4A63B2F1" w:rsidR="00247CA0" w:rsidRPr="00FA4996" w:rsidRDefault="00247CA0" w:rsidP="00FA499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(</w:t>
      </w:r>
      <w:r w:rsidR="00211D1D">
        <w:rPr>
          <w:rFonts w:ascii="Times New Roman" w:eastAsia="Calibri" w:hAnsi="Times New Roman" w:cs="Times New Roman"/>
          <w:sz w:val="24"/>
          <w:szCs w:val="24"/>
          <w:lang w:val="bg-BG"/>
        </w:rPr>
        <w:t>4</w:t>
      </w: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) След приключване на изпита с </w:t>
      </w:r>
      <w:r w:rsidR="00B63AAF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въпроси </w:t>
      </w:r>
      <w:r w:rsidR="00A668C1">
        <w:rPr>
          <w:rFonts w:ascii="Times New Roman" w:eastAsia="Calibri" w:hAnsi="Times New Roman" w:cs="Times New Roman"/>
          <w:sz w:val="24"/>
          <w:szCs w:val="24"/>
          <w:lang w:val="bg-BG"/>
        </w:rPr>
        <w:t>и казуси</w:t>
      </w:r>
      <w:r w:rsidR="0010475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B63AAF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със свободни отговори в присъствието на Главния квестор и представител на </w:t>
      </w:r>
      <w:r w:rsidR="00F23B55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съответната </w:t>
      </w:r>
      <w:r w:rsidR="00B63AAF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Комисия се принтират на хартия изпитните работи на кандидатите</w:t>
      </w:r>
      <w:r w:rsidR="00C03038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протокол с анонимните номера</w:t>
      </w:r>
      <w:r w:rsidR="00B63AAF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  <w:r w:rsidR="00C03038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Същите се запечатват в пликове и се съхраняват в касата</w:t>
      </w:r>
      <w:r w:rsid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ИДЕС</w:t>
      </w:r>
      <w:r w:rsidR="00C03038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 изпитните материали.</w:t>
      </w:r>
    </w:p>
    <w:p w14:paraId="69BF8600" w14:textId="4F26CBAA" w:rsidR="009447CE" w:rsidRPr="00FA4996" w:rsidRDefault="00C03038" w:rsidP="00FA499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(</w:t>
      </w:r>
      <w:r w:rsidR="00211D1D">
        <w:rPr>
          <w:rFonts w:ascii="Times New Roman" w:eastAsia="Calibri" w:hAnsi="Times New Roman" w:cs="Times New Roman"/>
          <w:sz w:val="24"/>
          <w:szCs w:val="24"/>
          <w:lang w:val="bg-BG"/>
        </w:rPr>
        <w:t>5</w:t>
      </w: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) Протоколът с анонимните номера се отваря след </w:t>
      </w:r>
      <w:r w:rsid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проверката </w:t>
      </w: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на изпитните работи</w:t>
      </w:r>
      <w:r w:rsid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от комисията по изпита</w:t>
      </w:r>
      <w:r w:rsidR="00A108D9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заключителните резултати</w:t>
      </w:r>
      <w:r w:rsidR="009447CE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 комисия в състав председателя на съответната комисия и упълномощен член на администрацията на ИДЕС</w:t>
      </w:r>
      <w:r w:rsidR="00F23B55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На отварянето може да присъства представител на Комисията по </w:t>
      </w:r>
      <w:r w:rsidR="0037524F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организиране на </w:t>
      </w:r>
      <w:r w:rsidR="00F23B55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изпитите</w:t>
      </w:r>
      <w:r w:rsidR="00211D1D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7384B013" w14:textId="47D0C307" w:rsidR="005542B5" w:rsidRPr="00FA4996" w:rsidRDefault="005542B5" w:rsidP="00FA499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Чл. </w:t>
      </w:r>
      <w:r w:rsidR="000C2B25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11</w:t>
      </w:r>
      <w:r w:rsidR="00366DCD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(1) За правилното протичане на изпитите и </w:t>
      </w:r>
      <w:r w:rsidR="0072595F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осигуряване</w:t>
      </w:r>
      <w:r w:rsidR="00366DCD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реда и процедурите по утвърдените правила Изпълнителният директор на ИДЕС</w:t>
      </w:r>
      <w:r w:rsidR="0072595F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определя </w:t>
      </w:r>
      <w:r w:rsidR="00090B73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със заповед </w:t>
      </w:r>
      <w:r w:rsidR="0072595F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главен квестор и квестори за </w:t>
      </w:r>
      <w:r w:rsidR="0010475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изпитната сесия или за </w:t>
      </w:r>
      <w:r w:rsidR="0072595F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всеки изпит.</w:t>
      </w:r>
    </w:p>
    <w:p w14:paraId="4463AF54" w14:textId="77777777" w:rsidR="0072595F" w:rsidRPr="00FA4996" w:rsidRDefault="0072595F" w:rsidP="00FA4996">
      <w:pPr>
        <w:tabs>
          <w:tab w:val="left" w:pos="993"/>
        </w:tabs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(2) Главният квестор ръководи и координира работата на другите квестори и при необходимост разяснява пред всички в залата възникнали проб</w:t>
      </w:r>
      <w:r w:rsidR="00F65C05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леми или въпроси от кандидатите.</w:t>
      </w:r>
    </w:p>
    <w:p w14:paraId="3F4A0F0B" w14:textId="77777777" w:rsidR="0072595F" w:rsidRPr="00FA4996" w:rsidRDefault="0072595F" w:rsidP="00FA4996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(3) Квесторите изпълняват следните задължения:</w:t>
      </w:r>
    </w:p>
    <w:p w14:paraId="172FF78F" w14:textId="77777777" w:rsidR="0072595F" w:rsidRPr="00FA4996" w:rsidRDefault="0072595F" w:rsidP="00FA4996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осигуряват запазване </w:t>
      </w:r>
      <w:r w:rsidR="00B938F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конфиденциалността на изпитите с цел правилното и безпристрастното им провеждане;</w:t>
      </w:r>
    </w:p>
    <w:p w14:paraId="2638E545" w14:textId="77777777" w:rsidR="0072595F" w:rsidRPr="00FA4996" w:rsidRDefault="0072595F" w:rsidP="00FA4996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наблюдават спазването на правилата при провеждане на изпитите и установяват допуснатите нарушения; </w:t>
      </w:r>
    </w:p>
    <w:p w14:paraId="6FC04402" w14:textId="77777777" w:rsidR="0072595F" w:rsidRPr="00FA4996" w:rsidRDefault="0072595F" w:rsidP="00FA4996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следят за запазването на анонимността на кандидатите;</w:t>
      </w:r>
    </w:p>
    <w:p w14:paraId="3DFDE68E" w14:textId="77777777" w:rsidR="0072595F" w:rsidRPr="00FA4996" w:rsidRDefault="0072595F" w:rsidP="00FA4996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контролират разпределянето по зали и настаняването на кандидатите;</w:t>
      </w:r>
    </w:p>
    <w:p w14:paraId="5082A9BB" w14:textId="77777777" w:rsidR="0072595F" w:rsidRPr="00FA4996" w:rsidRDefault="0072595F" w:rsidP="00FA4996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контролират влизането и излизането от изпитните зали;</w:t>
      </w:r>
    </w:p>
    <w:p w14:paraId="3FB64419" w14:textId="77777777" w:rsidR="0072595F" w:rsidRPr="00FA4996" w:rsidRDefault="0072595F" w:rsidP="00FA4996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събират, описват и опазват до предаването им в ИДЕС всички изпитни материали.</w:t>
      </w:r>
    </w:p>
    <w:p w14:paraId="46BB3C66" w14:textId="7672D7F1" w:rsidR="00383E4A" w:rsidRDefault="005542B5" w:rsidP="00383E4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Чл. </w:t>
      </w:r>
      <w:r w:rsidR="000C2B25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12</w:t>
      </w:r>
      <w:r w:rsidR="0072595F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81275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81275A" w:rsidRPr="006C6830">
        <w:rPr>
          <w:rFonts w:ascii="Times New Roman" w:eastAsia="Calibri" w:hAnsi="Times New Roman" w:cs="Times New Roman"/>
          <w:sz w:val="24"/>
          <w:szCs w:val="24"/>
          <w:lang w:val="bg-BG"/>
        </w:rPr>
        <w:t>(1)</w:t>
      </w:r>
      <w:r w:rsidR="0081275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Преди започване на </w:t>
      </w:r>
      <w:r w:rsidR="0081275A" w:rsidRPr="006C683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изпитите с въпроси и казуси със </w:t>
      </w:r>
      <w:r w:rsidR="00383E4A" w:rsidRPr="00835B5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свободни</w:t>
      </w:r>
      <w:r w:rsidR="00383E4A" w:rsidRPr="00383E4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383E4A" w:rsidRPr="00835B5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отговори </w:t>
      </w:r>
      <w:r w:rsidR="00383E4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се подготвя и инста</w:t>
      </w:r>
      <w:r w:rsidR="0081275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на</w:t>
      </w:r>
      <w:r w:rsidR="00383E4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лира на</w:t>
      </w:r>
      <w:r w:rsidR="0081275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работните станции </w:t>
      </w:r>
      <w:r w:rsidR="00C0723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специализирана</w:t>
      </w:r>
      <w:r w:rsidR="0081275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литература, съгласно чл</w:t>
      </w:r>
      <w:r w:rsidR="00C0723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 17 от Правилата</w:t>
      </w:r>
      <w:r w:rsidR="00383E4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 както следва:</w:t>
      </w:r>
    </w:p>
    <w:p w14:paraId="08D131D0" w14:textId="6C74F5BF" w:rsidR="00383E4A" w:rsidRDefault="00383E4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- </w:t>
      </w:r>
      <w:r w:rsidR="00C0723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Отговор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 служител от администрацията на ИДЕС подготвя актуалната версия на помщната литература, съгласно изискванията на Правилата и я изпраща за преглед на председателя на съответната изпитна комисия;</w:t>
      </w:r>
    </w:p>
    <w:p w14:paraId="119B6599" w14:textId="28BC5DC4" w:rsidR="00383E4A" w:rsidRDefault="00383E4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- Председателят </w:t>
      </w:r>
      <w:r w:rsidR="00A64A8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я 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преглежда и </w:t>
      </w:r>
      <w:r w:rsidR="00A64A8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по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тв</w:t>
      </w:r>
      <w:r w:rsidR="00A64A8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ъ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рждава нейната актуалност или, ако има бележки и корекции, ги съобщава;</w:t>
      </w:r>
    </w:p>
    <w:p w14:paraId="6D1A334D" w14:textId="2FB7F86E" w:rsidR="00383E4A" w:rsidRDefault="00383E4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- Отговорният служител прави корекциите, ако има такива и след това заключва файловете, за да не е възможно да се копират и разпечатват;</w:t>
      </w:r>
    </w:p>
    <w:p w14:paraId="180BBAAF" w14:textId="561F1D06" w:rsidR="0081275A" w:rsidRDefault="00383E4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- Готовите заключени файлове се предават на отговорния служител от УНСС, който има задължението да ги качи на сървъра в деня на изпита и да ги провери за пълна визуализация на всички файлове;</w:t>
      </w:r>
    </w:p>
    <w:p w14:paraId="2948DB62" w14:textId="42FC91C1" w:rsidR="00383E4A" w:rsidRPr="006C6830" w:rsidRDefault="00383E4A" w:rsidP="006C683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6C683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- Преди стартирането на изпита, качените файлове се преглеждат още веднъж от председателя на изпитната комисия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14:paraId="4E5F52C4" w14:textId="73EC04C8" w:rsidR="005542B5" w:rsidRPr="00FA4996" w:rsidRDefault="0081275A" w:rsidP="00FA4996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6C683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(2) </w:t>
      </w:r>
      <w:r w:rsidR="005542B5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Преди започването на всеки изпит </w:t>
      </w:r>
      <w:r w:rsidR="0072595F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представител </w:t>
      </w:r>
      <w:r w:rsidR="00B938F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72595F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5542B5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омисията по съответния изпит</w:t>
      </w:r>
      <w:r w:rsidR="00090B73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и/или друго лице/от ИДЕС или УНСС/</w:t>
      </w:r>
      <w:r w:rsidR="005542B5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запознава кандидатите и дава кратки указания </w:t>
      </w:r>
      <w:r w:rsidR="00090B73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провеждането му </w:t>
      </w:r>
      <w:r w:rsidR="005542B5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 </w:t>
      </w:r>
      <w:r w:rsidR="00090B73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технически </w:t>
      </w:r>
      <w:r w:rsidR="005542B5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инструкции</w:t>
      </w:r>
      <w:r w:rsidR="00090B73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работа в системата</w:t>
      </w:r>
      <w:r w:rsidR="00FA4996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39F70152" w14:textId="77777777" w:rsidR="00E14019" w:rsidRPr="00FA4996" w:rsidRDefault="00E14019" w:rsidP="00FA49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FA499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Чл. </w:t>
      </w:r>
      <w:r w:rsidR="000C2B25" w:rsidRPr="00FA499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13</w:t>
      </w:r>
      <w:r w:rsidRPr="00FA499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 Представителят на УНСС, администриращ информационната система, запознава кандидатите с основните правила за работа, като на всеки от тях се предоставят и кратки писмени указания за работа със системата.</w:t>
      </w:r>
    </w:p>
    <w:p w14:paraId="53FA71A4" w14:textId="08300718" w:rsidR="00A108D9" w:rsidRDefault="00A108D9" w:rsidP="00FA4996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Чл. </w:t>
      </w:r>
      <w:r w:rsidR="000C2B25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14</w:t>
      </w: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  <w:r w:rsidR="001060D8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(1) </w:t>
      </w: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След приключване на съответния изпит информацията с базата данни от въпроси</w:t>
      </w:r>
      <w:r w:rsidR="00A668C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и/или казуси</w:t>
      </w: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2F7B0A">
        <w:rPr>
          <w:rFonts w:ascii="Times New Roman" w:eastAsia="Calibri" w:hAnsi="Times New Roman" w:cs="Times New Roman"/>
          <w:sz w:val="24"/>
          <w:szCs w:val="24"/>
          <w:lang w:val="bg-BG"/>
        </w:rPr>
        <w:t>със свободни отговори</w:t>
      </w:r>
      <w:r w:rsidR="00A668C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се заличава от сървърит</w:t>
      </w:r>
      <w:r w:rsidR="00137699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е на УНСС в присъствието на Главния квестор и представителя на съответната Комисия</w:t>
      </w: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49E68C06" w14:textId="2C8EBB80" w:rsidR="00EA1FD7" w:rsidRPr="003A1616" w:rsidRDefault="00EA1FD7" w:rsidP="00EA1FD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(3)  Заличаването се гарантира още с подписване на декларация от определените отговорни лица от УНСС, администриращи информационната система за провеждане на изпитите съгл</w:t>
      </w:r>
      <w:r w:rsidR="00B938F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асно </w:t>
      </w: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чл.</w:t>
      </w:r>
      <w:r w:rsidR="00E0299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873D8B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4</w:t>
      </w:r>
      <w:r w:rsidR="00873D8B">
        <w:rPr>
          <w:rFonts w:ascii="Times New Roman" w:eastAsia="Calibri" w:hAnsi="Times New Roman" w:cs="Times New Roman"/>
          <w:sz w:val="24"/>
          <w:szCs w:val="24"/>
          <w:lang w:val="bg-BG"/>
        </w:rPr>
        <w:t>2</w:t>
      </w:r>
      <w:r w:rsidR="00B938F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ал.</w:t>
      </w:r>
      <w:r w:rsidR="00B938F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2 от Правилата.</w:t>
      </w:r>
    </w:p>
    <w:p w14:paraId="2C96AE27" w14:textId="4B2E2837" w:rsidR="001060D8" w:rsidRPr="00FA4996" w:rsidRDefault="001060D8" w:rsidP="00FA4996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(2) </w:t>
      </w:r>
      <w:r w:rsidR="00EA1FD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целите на последващи проверки и контролни функции </w:t>
      </w:r>
      <w:r w:rsidR="00FA499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Директорът на дирекция „Информационни технологии“ към УНСС</w:t>
      </w:r>
      <w:r w:rsid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следва да може да осигури информация при поискване и проверка от страна на ИДЕС относно достъпа в системата по време на всеки изпит</w:t>
      </w:r>
      <w:r w:rsidR="00A924E2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както и информация за </w:t>
      </w: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изтриването и заличаването  </w:t>
      </w:r>
      <w:r w:rsidR="00FA4996">
        <w:rPr>
          <w:rFonts w:ascii="Times New Roman" w:eastAsia="Calibri" w:hAnsi="Times New Roman" w:cs="Times New Roman"/>
          <w:sz w:val="24"/>
          <w:szCs w:val="24"/>
          <w:lang w:val="bg-BG"/>
        </w:rPr>
        <w:t>на</w:t>
      </w:r>
      <w:r w:rsidR="00A924E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FA4996"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баз</w:t>
      </w:r>
      <w:r w:rsidR="00FA4996">
        <w:rPr>
          <w:rFonts w:ascii="Times New Roman" w:eastAsia="Calibri" w:hAnsi="Times New Roman" w:cs="Times New Roman"/>
          <w:sz w:val="24"/>
          <w:szCs w:val="24"/>
          <w:lang w:val="bg-BG"/>
        </w:rPr>
        <w:t>ите с</w:t>
      </w:r>
      <w:r w:rsidR="00A924E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FA4996">
        <w:rPr>
          <w:rFonts w:ascii="Times New Roman" w:eastAsia="Calibri" w:hAnsi="Times New Roman" w:cs="Times New Roman"/>
          <w:sz w:val="24"/>
          <w:szCs w:val="24"/>
          <w:lang w:val="bg-BG"/>
        </w:rPr>
        <w:t>данни от въпроси и казуси от сървърите на УНСС.</w:t>
      </w:r>
    </w:p>
    <w:p w14:paraId="2BA3DE31" w14:textId="77777777" w:rsidR="001060D8" w:rsidRPr="003A1616" w:rsidRDefault="001060D8" w:rsidP="00FA4996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488FD757" w14:textId="77777777" w:rsidR="00A108D9" w:rsidRPr="003A1616" w:rsidRDefault="00A108D9" w:rsidP="00FA4996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514500C4" w14:textId="77777777" w:rsidR="00255AC6" w:rsidRPr="003A1616" w:rsidRDefault="002910DC" w:rsidP="00FA499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255AC6" w:rsidRPr="003A1616">
        <w:rPr>
          <w:rFonts w:ascii="Times New Roman" w:eastAsia="Calibri" w:hAnsi="Times New Roman" w:cs="Times New Roman"/>
          <w:b/>
          <w:sz w:val="24"/>
          <w:szCs w:val="24"/>
          <w:lang w:val="bg-BG"/>
        </w:rPr>
        <w:t>V. Оценяване и обявяване на резултатите</w:t>
      </w:r>
    </w:p>
    <w:p w14:paraId="5F3B4913" w14:textId="6279E011" w:rsidR="00A108D9" w:rsidRPr="003A1616" w:rsidRDefault="00A108D9" w:rsidP="00FA499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Чл. </w:t>
      </w:r>
      <w:r w:rsidR="000C2B25"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>15</w:t>
      </w:r>
      <w:r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>. (1) Оценяване</w:t>
      </w:r>
      <w:r w:rsidR="00A924E2">
        <w:rPr>
          <w:rFonts w:ascii="Times New Roman" w:eastAsia="Calibri" w:hAnsi="Times New Roman" w:cs="Times New Roman"/>
          <w:sz w:val="24"/>
          <w:szCs w:val="24"/>
          <w:lang w:val="bg-BG"/>
        </w:rPr>
        <w:t>то</w:t>
      </w:r>
      <w:r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резултатите на кандидатите от тестовете със затворени въпроси се извършва от информационната система</w:t>
      </w:r>
      <w:r w:rsidR="00907454"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въз основа на </w:t>
      </w:r>
      <w:r w:rsidR="00F66E0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заложените в електронното приложение за подготовка на изпитите верни отговори </w:t>
      </w:r>
      <w:r w:rsidR="00EA1FD7">
        <w:rPr>
          <w:rFonts w:ascii="Times New Roman" w:eastAsia="Calibri" w:hAnsi="Times New Roman" w:cs="Times New Roman"/>
          <w:sz w:val="24"/>
          <w:szCs w:val="24"/>
          <w:lang w:val="bg-BG"/>
        </w:rPr>
        <w:t>за</w:t>
      </w:r>
      <w:r w:rsidR="009447CE"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съответния изпит</w:t>
      </w:r>
      <w:r w:rsidR="00F66E0C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006F50FF" w14:textId="7ABBD6D1" w:rsidR="00A108D9" w:rsidRPr="003A1616" w:rsidRDefault="00A108D9" w:rsidP="00FA499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(2) Оценяване на резултатите </w:t>
      </w:r>
      <w:r w:rsidR="00EA1FD7"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кандидатите </w:t>
      </w:r>
      <w:r w:rsidR="008E372C"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>от втори</w:t>
      </w:r>
      <w:r w:rsidR="00A924E2">
        <w:rPr>
          <w:rFonts w:ascii="Times New Roman" w:eastAsia="Calibri" w:hAnsi="Times New Roman" w:cs="Times New Roman"/>
          <w:sz w:val="24"/>
          <w:szCs w:val="24"/>
          <w:lang w:val="bg-BG"/>
        </w:rPr>
        <w:t>я</w:t>
      </w:r>
      <w:r w:rsidR="008E372C"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етап на изпитите, с</w:t>
      </w:r>
      <w:r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въпроси  със свободни отговори</w:t>
      </w:r>
      <w:r w:rsidR="00A924E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се извършва от комисиите по подготовка и провеждане на съответните изпити. </w:t>
      </w:r>
    </w:p>
    <w:p w14:paraId="4982FA1D" w14:textId="289D4DCD" w:rsidR="00E14019" w:rsidRDefault="00E14019" w:rsidP="00FA499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Чл. </w:t>
      </w:r>
      <w:r w:rsidR="000C2B25"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>16</w:t>
      </w:r>
      <w:r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>. (1) Отговорите на всеки от кандидатите на въпросите</w:t>
      </w:r>
      <w:r w:rsidR="00A668C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казусите</w:t>
      </w:r>
      <w:r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със свободни отговори се проверяват от двама проверители самостоятелно и независимо един от друг. </w:t>
      </w:r>
    </w:p>
    <w:p w14:paraId="40C1FC35" w14:textId="132D0E68" w:rsidR="00EA1FD7" w:rsidRDefault="00EA1FD7" w:rsidP="00FA499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D2F4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(2)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Председателите на съответните комисии дават инструкции и указания на членовете на комисиите-</w:t>
      </w:r>
      <w:r w:rsidR="00A924E2">
        <w:rPr>
          <w:rFonts w:ascii="Times New Roman" w:eastAsia="Calibri" w:hAnsi="Times New Roman" w:cs="Times New Roman"/>
          <w:sz w:val="24"/>
          <w:szCs w:val="24"/>
          <w:lang w:val="bg-BG"/>
        </w:rPr>
        <w:t>проверители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Инструкциите и указанията са писмени, като всеки от </w:t>
      </w:r>
      <w:r w:rsidR="00A924E2">
        <w:rPr>
          <w:rFonts w:ascii="Times New Roman" w:eastAsia="Calibri" w:hAnsi="Times New Roman" w:cs="Times New Roman"/>
          <w:sz w:val="24"/>
          <w:szCs w:val="24"/>
          <w:lang w:val="bg-BG"/>
        </w:rPr>
        <w:t>проверителите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потвръждава</w:t>
      </w:r>
      <w:r w:rsidR="00873D8B">
        <w:rPr>
          <w:rFonts w:ascii="Times New Roman" w:eastAsia="Calibri" w:hAnsi="Times New Roman" w:cs="Times New Roman"/>
          <w:sz w:val="24"/>
          <w:szCs w:val="24"/>
          <w:lang w:val="bg-BG"/>
        </w:rPr>
        <w:t>т</w:t>
      </w:r>
      <w:r w:rsidR="0010475A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че е запознат и че същите ще бъдат спазвани при работата му.</w:t>
      </w:r>
    </w:p>
    <w:p w14:paraId="6CF5621B" w14:textId="35BE8B76" w:rsidR="00EA1FD7" w:rsidRDefault="00EA1FD7" w:rsidP="00FA499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D2F4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(3)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</w:t>
      </w:r>
      <w:r w:rsidR="00F66E0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всяка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оценена работа се съставя оценителски лист от </w:t>
      </w:r>
      <w:r w:rsidR="00A924E2">
        <w:rPr>
          <w:rFonts w:ascii="Times New Roman" w:eastAsia="Calibri" w:hAnsi="Times New Roman" w:cs="Times New Roman"/>
          <w:sz w:val="24"/>
          <w:szCs w:val="24"/>
          <w:lang w:val="bg-BG"/>
        </w:rPr>
        <w:t>проверителя</w:t>
      </w:r>
      <w:r w:rsidRPr="00CD2F4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(</w:t>
      </w:r>
      <w:r w:rsidR="00904171">
        <w:rPr>
          <w:rFonts w:ascii="Times New Roman" w:eastAsia="Calibri" w:hAnsi="Times New Roman" w:cs="Times New Roman"/>
          <w:sz w:val="24"/>
          <w:szCs w:val="24"/>
          <w:lang w:val="bg-BG"/>
        </w:rPr>
        <w:t>протокол</w:t>
      </w:r>
      <w:r w:rsidRPr="00CD2F41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, в който са посочени основните констатации и дадени точки/оценки, съобразени с приетите верни решения</w:t>
      </w:r>
      <w:r w:rsidR="00904171">
        <w:rPr>
          <w:rFonts w:ascii="Times New Roman" w:eastAsia="Calibri" w:hAnsi="Times New Roman" w:cs="Times New Roman"/>
          <w:sz w:val="24"/>
          <w:szCs w:val="24"/>
          <w:lang w:val="bg-BG"/>
        </w:rPr>
        <w:t>, предложени от съставителите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дадените инструции и указания по ал.2.</w:t>
      </w:r>
    </w:p>
    <w:p w14:paraId="1CC19262" w14:textId="77777777" w:rsidR="00EA1FD7" w:rsidRPr="003A1616" w:rsidRDefault="00EA1FD7" w:rsidP="00EA1FD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D2F4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(4) </w:t>
      </w:r>
      <w:r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резултатите от проверка на дадените отговори проверителите съставят и подписват </w:t>
      </w:r>
      <w:r w:rsidRPr="004319DE">
        <w:rPr>
          <w:rFonts w:ascii="Times New Roman" w:eastAsia="Calibri" w:hAnsi="Times New Roman" w:cs="Times New Roman"/>
          <w:sz w:val="24"/>
          <w:szCs w:val="24"/>
          <w:lang w:val="bg-BG"/>
        </w:rPr>
        <w:t>индивидуален протокол</w:t>
      </w:r>
      <w:r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всеки анонимен номер. Протоколът съдържа информация за получения общ брой точки. </w:t>
      </w:r>
    </w:p>
    <w:p w14:paraId="491974B8" w14:textId="69F90D79" w:rsidR="00EA1FD7" w:rsidRPr="00EA1FD7" w:rsidRDefault="00EA1FD7" w:rsidP="00FA499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D2F41">
        <w:rPr>
          <w:rFonts w:ascii="Times New Roman" w:eastAsia="Calibri" w:hAnsi="Times New Roman" w:cs="Times New Roman"/>
          <w:sz w:val="24"/>
          <w:szCs w:val="24"/>
          <w:lang w:val="bg-BG"/>
        </w:rPr>
        <w:t>(</w:t>
      </w:r>
      <w:r w:rsidR="00904171">
        <w:rPr>
          <w:rFonts w:ascii="Times New Roman" w:eastAsia="Calibri" w:hAnsi="Times New Roman" w:cs="Times New Roman"/>
          <w:sz w:val="24"/>
          <w:szCs w:val="24"/>
          <w:lang w:val="bg-BG"/>
        </w:rPr>
        <w:t>5</w:t>
      </w:r>
      <w:r w:rsidRPr="00CD2F4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Въз основа на </w:t>
      </w:r>
      <w:r w:rsidR="00904171">
        <w:rPr>
          <w:rFonts w:ascii="Times New Roman" w:eastAsia="Calibri" w:hAnsi="Times New Roman" w:cs="Times New Roman"/>
          <w:sz w:val="24"/>
          <w:szCs w:val="24"/>
          <w:lang w:val="bg-BG"/>
        </w:rPr>
        <w:t>протоко</w:t>
      </w:r>
      <w:r w:rsidR="002F7B0A">
        <w:rPr>
          <w:rFonts w:ascii="Times New Roman" w:eastAsia="Calibri" w:hAnsi="Times New Roman" w:cs="Times New Roman"/>
          <w:sz w:val="24"/>
          <w:szCs w:val="24"/>
          <w:lang w:val="bg-BG"/>
        </w:rPr>
        <w:t>л</w:t>
      </w:r>
      <w:r w:rsidR="0090417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ите по ал.4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се съставя обобощен протокол с резултатите от всяка проверка</w:t>
      </w:r>
      <w:r w:rsidR="00F66E0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писмена работа на канди</w:t>
      </w:r>
      <w:r w:rsidR="002F7B0A">
        <w:rPr>
          <w:rFonts w:ascii="Times New Roman" w:eastAsia="Calibri" w:hAnsi="Times New Roman" w:cs="Times New Roman"/>
          <w:sz w:val="24"/>
          <w:szCs w:val="24"/>
          <w:lang w:val="bg-BG"/>
        </w:rPr>
        <w:t>да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т. На база на данните от обобщения протокол се взема решение относно необходимостта от трети проверител</w:t>
      </w:r>
      <w:r w:rsidR="00F66E0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- арбитър: </w:t>
      </w:r>
    </w:p>
    <w:p w14:paraId="709F9CBE" w14:textId="1286D279" w:rsidR="00137699" w:rsidRPr="00CD2F41" w:rsidRDefault="00EA1FD7" w:rsidP="00694C21">
      <w:pPr>
        <w:pStyle w:val="Default"/>
        <w:spacing w:line="276" w:lineRule="auto"/>
        <w:ind w:firstLine="720"/>
        <w:jc w:val="both"/>
        <w:rPr>
          <w:lang w:val="bg-BG"/>
        </w:rPr>
      </w:pPr>
      <w:r>
        <w:rPr>
          <w:rFonts w:eastAsia="Calibri"/>
          <w:lang w:val="bg-BG"/>
        </w:rPr>
        <w:t xml:space="preserve">1. </w:t>
      </w:r>
      <w:r w:rsidR="00137699" w:rsidRPr="00CD2F41">
        <w:rPr>
          <w:lang w:val="bg-BG"/>
        </w:rPr>
        <w:t>При</w:t>
      </w:r>
      <w:r w:rsidR="00A924E2">
        <w:rPr>
          <w:lang w:val="bg-BG"/>
        </w:rPr>
        <w:t xml:space="preserve"> </w:t>
      </w:r>
      <w:r w:rsidR="00137699" w:rsidRPr="00CD2F41">
        <w:rPr>
          <w:lang w:val="bg-BG"/>
        </w:rPr>
        <w:t>различие</w:t>
      </w:r>
      <w:r w:rsidR="00A924E2">
        <w:rPr>
          <w:lang w:val="bg-BG"/>
        </w:rPr>
        <w:t xml:space="preserve"> </w:t>
      </w:r>
      <w:r w:rsidR="00137699" w:rsidRPr="00CD2F41">
        <w:rPr>
          <w:lang w:val="bg-BG"/>
        </w:rPr>
        <w:t>от</w:t>
      </w:r>
      <w:r w:rsidR="00A924E2">
        <w:rPr>
          <w:lang w:val="bg-BG"/>
        </w:rPr>
        <w:t xml:space="preserve"> </w:t>
      </w:r>
      <w:r w:rsidR="00137699" w:rsidRPr="00CD2F41">
        <w:rPr>
          <w:lang w:val="bg-BG"/>
        </w:rPr>
        <w:t>по-малко</w:t>
      </w:r>
      <w:r w:rsidR="00A924E2">
        <w:rPr>
          <w:lang w:val="bg-BG"/>
        </w:rPr>
        <w:t xml:space="preserve"> </w:t>
      </w:r>
      <w:r w:rsidR="00137699" w:rsidRPr="00CD2F41">
        <w:rPr>
          <w:lang w:val="bg-BG"/>
        </w:rPr>
        <w:t>от 10 точки</w:t>
      </w:r>
      <w:r w:rsidR="00A924E2">
        <w:rPr>
          <w:lang w:val="bg-BG"/>
        </w:rPr>
        <w:t xml:space="preserve"> </w:t>
      </w:r>
      <w:r w:rsidR="00137699" w:rsidRPr="00CD2F41">
        <w:rPr>
          <w:lang w:val="bg-BG"/>
        </w:rPr>
        <w:t>между</w:t>
      </w:r>
      <w:r w:rsidR="00A924E2">
        <w:rPr>
          <w:lang w:val="bg-BG"/>
        </w:rPr>
        <w:t xml:space="preserve"> </w:t>
      </w:r>
      <w:r w:rsidR="00137699" w:rsidRPr="00CD2F41">
        <w:rPr>
          <w:lang w:val="bg-BG"/>
        </w:rPr>
        <w:t>оценките</w:t>
      </w:r>
      <w:r w:rsidR="00A924E2">
        <w:rPr>
          <w:lang w:val="bg-BG"/>
        </w:rPr>
        <w:t xml:space="preserve"> </w:t>
      </w:r>
      <w:r w:rsidR="00137699" w:rsidRPr="00CD2F41">
        <w:rPr>
          <w:lang w:val="bg-BG"/>
        </w:rPr>
        <w:t>на</w:t>
      </w:r>
      <w:r w:rsidR="00A924E2">
        <w:rPr>
          <w:lang w:val="bg-BG"/>
        </w:rPr>
        <w:t xml:space="preserve"> </w:t>
      </w:r>
      <w:r w:rsidR="00137699" w:rsidRPr="00CD2F41">
        <w:rPr>
          <w:lang w:val="bg-BG"/>
        </w:rPr>
        <w:t>проверителите</w:t>
      </w:r>
      <w:r w:rsidR="00A924E2">
        <w:rPr>
          <w:lang w:val="bg-BG"/>
        </w:rPr>
        <w:t xml:space="preserve"> </w:t>
      </w:r>
      <w:r w:rsidR="00137699" w:rsidRPr="00CD2F41">
        <w:rPr>
          <w:lang w:val="bg-BG"/>
        </w:rPr>
        <w:t>за</w:t>
      </w:r>
      <w:r w:rsidR="00A924E2">
        <w:rPr>
          <w:lang w:val="bg-BG"/>
        </w:rPr>
        <w:t xml:space="preserve"> </w:t>
      </w:r>
      <w:r w:rsidR="00137699" w:rsidRPr="00CD2F41">
        <w:rPr>
          <w:lang w:val="bg-BG"/>
        </w:rPr>
        <w:t>окончателна</w:t>
      </w:r>
      <w:r w:rsidR="00A924E2">
        <w:rPr>
          <w:lang w:val="bg-BG"/>
        </w:rPr>
        <w:t xml:space="preserve"> </w:t>
      </w:r>
      <w:r w:rsidR="00137699" w:rsidRPr="00CD2F41">
        <w:rPr>
          <w:lang w:val="bg-BG"/>
        </w:rPr>
        <w:t>се</w:t>
      </w:r>
      <w:r w:rsidR="00A924E2">
        <w:rPr>
          <w:lang w:val="bg-BG"/>
        </w:rPr>
        <w:t xml:space="preserve"> </w:t>
      </w:r>
      <w:r w:rsidR="00137699" w:rsidRPr="00CD2F41">
        <w:rPr>
          <w:lang w:val="bg-BG"/>
        </w:rPr>
        <w:t>приема</w:t>
      </w:r>
      <w:r w:rsidR="00A924E2">
        <w:rPr>
          <w:lang w:val="bg-BG"/>
        </w:rPr>
        <w:t xml:space="preserve"> </w:t>
      </w:r>
      <w:r w:rsidR="00137699" w:rsidRPr="00CD2F41">
        <w:rPr>
          <w:lang w:val="bg-BG"/>
        </w:rPr>
        <w:t>оценката</w:t>
      </w:r>
      <w:r w:rsidR="00A924E2">
        <w:rPr>
          <w:lang w:val="bg-BG"/>
        </w:rPr>
        <w:t xml:space="preserve"> </w:t>
      </w:r>
      <w:r w:rsidR="00137699" w:rsidRPr="00CD2F41">
        <w:rPr>
          <w:lang w:val="bg-BG"/>
        </w:rPr>
        <w:t>на</w:t>
      </w:r>
      <w:r w:rsidR="00A924E2">
        <w:rPr>
          <w:lang w:val="bg-BG"/>
        </w:rPr>
        <w:t xml:space="preserve"> </w:t>
      </w:r>
      <w:r w:rsidR="00137699" w:rsidRPr="00CD2F41">
        <w:rPr>
          <w:lang w:val="bg-BG"/>
        </w:rPr>
        <w:t xml:space="preserve">проверителя, която е по-висока. </w:t>
      </w:r>
    </w:p>
    <w:p w14:paraId="364D266D" w14:textId="74396C68" w:rsidR="00137699" w:rsidRPr="00CD2F41" w:rsidRDefault="00EA1FD7" w:rsidP="00FA499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A924E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37699" w:rsidRPr="00CD2F41">
        <w:rPr>
          <w:rFonts w:ascii="Times New Roman" w:hAnsi="Times New Roman" w:cs="Times New Roman"/>
          <w:sz w:val="24"/>
          <w:szCs w:val="24"/>
          <w:lang w:val="bg-BG"/>
        </w:rPr>
        <w:t>При</w:t>
      </w:r>
      <w:r w:rsidR="00A924E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37699" w:rsidRPr="00CD2F41">
        <w:rPr>
          <w:rFonts w:ascii="Times New Roman" w:hAnsi="Times New Roman" w:cs="Times New Roman"/>
          <w:sz w:val="24"/>
          <w:szCs w:val="24"/>
          <w:lang w:val="bg-BG"/>
        </w:rPr>
        <w:t>различие</w:t>
      </w:r>
      <w:r w:rsidR="00A924E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37699" w:rsidRPr="00CD2F41">
        <w:rPr>
          <w:rFonts w:ascii="Times New Roman" w:hAnsi="Times New Roman" w:cs="Times New Roman"/>
          <w:sz w:val="24"/>
          <w:szCs w:val="24"/>
          <w:lang w:val="bg-BG"/>
        </w:rPr>
        <w:t>от 10 или</w:t>
      </w:r>
      <w:r w:rsidR="00A924E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37699" w:rsidRPr="00CD2F41">
        <w:rPr>
          <w:rFonts w:ascii="Times New Roman" w:hAnsi="Times New Roman" w:cs="Times New Roman"/>
          <w:sz w:val="24"/>
          <w:szCs w:val="24"/>
          <w:lang w:val="bg-BG"/>
        </w:rPr>
        <w:t>повече</w:t>
      </w:r>
      <w:r w:rsidR="00A924E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37699" w:rsidRPr="00CD2F41">
        <w:rPr>
          <w:rFonts w:ascii="Times New Roman" w:hAnsi="Times New Roman" w:cs="Times New Roman"/>
          <w:sz w:val="24"/>
          <w:szCs w:val="24"/>
          <w:lang w:val="bg-BG"/>
        </w:rPr>
        <w:t>точки</w:t>
      </w:r>
      <w:r w:rsidR="00A924E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37699" w:rsidRPr="00CD2F41">
        <w:rPr>
          <w:rFonts w:ascii="Times New Roman" w:hAnsi="Times New Roman" w:cs="Times New Roman"/>
          <w:sz w:val="24"/>
          <w:szCs w:val="24"/>
          <w:lang w:val="bg-BG"/>
        </w:rPr>
        <w:t>между</w:t>
      </w:r>
      <w:r w:rsidR="00A924E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37699" w:rsidRPr="00CD2F41">
        <w:rPr>
          <w:rFonts w:ascii="Times New Roman" w:hAnsi="Times New Roman" w:cs="Times New Roman"/>
          <w:sz w:val="24"/>
          <w:szCs w:val="24"/>
          <w:lang w:val="bg-BG"/>
        </w:rPr>
        <w:t>оценките</w:t>
      </w:r>
      <w:r w:rsidR="00A924E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37699" w:rsidRPr="00CD2F41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="00A924E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37699" w:rsidRPr="00CD2F41">
        <w:rPr>
          <w:rFonts w:ascii="Times New Roman" w:hAnsi="Times New Roman" w:cs="Times New Roman"/>
          <w:sz w:val="24"/>
          <w:szCs w:val="24"/>
          <w:lang w:val="bg-BG"/>
        </w:rPr>
        <w:t>проверителите отговорите</w:t>
      </w:r>
      <w:r w:rsidR="00A924E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37699" w:rsidRPr="00CD2F41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="00A924E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37699" w:rsidRPr="00CD2F41">
        <w:rPr>
          <w:rFonts w:ascii="Times New Roman" w:hAnsi="Times New Roman" w:cs="Times New Roman"/>
          <w:sz w:val="24"/>
          <w:szCs w:val="24"/>
          <w:lang w:val="bg-BG"/>
        </w:rPr>
        <w:t>кандидата</w:t>
      </w:r>
      <w:r w:rsidR="00A924E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37699" w:rsidRPr="00CD2F41">
        <w:rPr>
          <w:rFonts w:ascii="Times New Roman" w:hAnsi="Times New Roman" w:cs="Times New Roman"/>
          <w:sz w:val="24"/>
          <w:szCs w:val="24"/>
          <w:lang w:val="bg-BG"/>
        </w:rPr>
        <w:t>се</w:t>
      </w:r>
      <w:r w:rsidR="00A924E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37699" w:rsidRPr="00CD2F41">
        <w:rPr>
          <w:rFonts w:ascii="Times New Roman" w:hAnsi="Times New Roman" w:cs="Times New Roman"/>
          <w:sz w:val="24"/>
          <w:szCs w:val="24"/>
          <w:lang w:val="bg-BG"/>
        </w:rPr>
        <w:t>проверяват</w:t>
      </w:r>
      <w:r w:rsidR="00A924E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37699" w:rsidRPr="00CD2F41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="00A924E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37699" w:rsidRPr="00CD2F41">
        <w:rPr>
          <w:rFonts w:ascii="Times New Roman" w:hAnsi="Times New Roman" w:cs="Times New Roman"/>
          <w:sz w:val="24"/>
          <w:szCs w:val="24"/>
          <w:lang w:val="bg-BG"/>
        </w:rPr>
        <w:t>трети</w:t>
      </w:r>
      <w:r w:rsidR="00A924E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37699" w:rsidRPr="00CD2F41">
        <w:rPr>
          <w:rFonts w:ascii="Times New Roman" w:hAnsi="Times New Roman" w:cs="Times New Roman"/>
          <w:sz w:val="24"/>
          <w:szCs w:val="24"/>
          <w:lang w:val="bg-BG"/>
        </w:rPr>
        <w:t>проверител – арбитър. Резултатът, получен</w:t>
      </w:r>
      <w:r w:rsidR="00A924E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37699" w:rsidRPr="00CD2F41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="00A924E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37699" w:rsidRPr="00CD2F41">
        <w:rPr>
          <w:rFonts w:ascii="Times New Roman" w:hAnsi="Times New Roman" w:cs="Times New Roman"/>
          <w:sz w:val="24"/>
          <w:szCs w:val="24"/>
          <w:lang w:val="bg-BG"/>
        </w:rPr>
        <w:t>проверката</w:t>
      </w:r>
      <w:r w:rsidR="00A924E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37699" w:rsidRPr="00CD2F41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="00A924E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37699" w:rsidRPr="00CD2F41">
        <w:rPr>
          <w:rFonts w:ascii="Times New Roman" w:hAnsi="Times New Roman" w:cs="Times New Roman"/>
          <w:sz w:val="24"/>
          <w:szCs w:val="24"/>
          <w:lang w:val="bg-BG"/>
        </w:rPr>
        <w:t>арбитъра</w:t>
      </w:r>
      <w:r w:rsidR="00A924E2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137699" w:rsidRPr="00CD2F41">
        <w:rPr>
          <w:rFonts w:ascii="Times New Roman" w:hAnsi="Times New Roman" w:cs="Times New Roman"/>
          <w:sz w:val="24"/>
          <w:szCs w:val="24"/>
          <w:lang w:val="bg-BG"/>
        </w:rPr>
        <w:t>се</w:t>
      </w:r>
      <w:r w:rsidR="00A924E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37699" w:rsidRPr="00CD2F41">
        <w:rPr>
          <w:rFonts w:ascii="Times New Roman" w:hAnsi="Times New Roman" w:cs="Times New Roman"/>
          <w:sz w:val="24"/>
          <w:szCs w:val="24"/>
          <w:lang w:val="bg-BG"/>
        </w:rPr>
        <w:t>приема</w:t>
      </w:r>
      <w:r w:rsidR="00A924E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37699" w:rsidRPr="00CD2F41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="00A924E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37699" w:rsidRPr="00CD2F41">
        <w:rPr>
          <w:rFonts w:ascii="Times New Roman" w:hAnsi="Times New Roman" w:cs="Times New Roman"/>
          <w:sz w:val="24"/>
          <w:szCs w:val="24"/>
          <w:lang w:val="bg-BG"/>
        </w:rPr>
        <w:t xml:space="preserve">окончателен. </w:t>
      </w:r>
    </w:p>
    <w:p w14:paraId="39921789" w14:textId="428E76A3" w:rsidR="00E14019" w:rsidRPr="003A1616" w:rsidRDefault="00E14019" w:rsidP="00694C2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>(</w:t>
      </w:r>
      <w:r w:rsidR="00904171">
        <w:rPr>
          <w:rFonts w:ascii="Times New Roman" w:eastAsia="Calibri" w:hAnsi="Times New Roman" w:cs="Times New Roman"/>
          <w:sz w:val="24"/>
          <w:szCs w:val="24"/>
          <w:lang w:val="bg-BG"/>
        </w:rPr>
        <w:t>6</w:t>
      </w:r>
      <w:r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) Председателите на съответните </w:t>
      </w:r>
      <w:r w:rsidR="00137699"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омисии предават </w:t>
      </w:r>
      <w:r w:rsidR="00031CDB"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>на администраторите на</w:t>
      </w:r>
      <w:r w:rsidR="0010475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031CDB"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информационната система </w:t>
      </w:r>
      <w:r w:rsidR="00031CDB" w:rsidRPr="004319DE">
        <w:rPr>
          <w:rFonts w:ascii="Times New Roman" w:eastAsia="Calibri" w:hAnsi="Times New Roman" w:cs="Times New Roman"/>
          <w:sz w:val="24"/>
          <w:szCs w:val="24"/>
          <w:lang w:val="bg-BG"/>
        </w:rPr>
        <w:t>обобщен</w:t>
      </w:r>
      <w:r w:rsidR="00EA1FD7">
        <w:rPr>
          <w:rFonts w:ascii="Times New Roman" w:eastAsia="Calibri" w:hAnsi="Times New Roman" w:cs="Times New Roman"/>
          <w:sz w:val="24"/>
          <w:szCs w:val="24"/>
          <w:lang w:val="bg-BG"/>
        </w:rPr>
        <w:t>ия</w:t>
      </w:r>
      <w:r w:rsidR="00031CDB" w:rsidRPr="004319D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протокол</w:t>
      </w:r>
      <w:r w:rsidR="00031CDB"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съдържащ резултатите от общия брой точки за всеки кандидат. Резултатите се </w:t>
      </w:r>
      <w:r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>въвеждат в информационната система</w:t>
      </w:r>
      <w:r w:rsidR="00031CDB"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</w:t>
      </w:r>
      <w:r w:rsidR="0090417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изчисляване на </w:t>
      </w:r>
      <w:r w:rsidR="001060D8" w:rsidRPr="004319DE">
        <w:rPr>
          <w:rFonts w:ascii="Times New Roman" w:eastAsia="Calibri" w:hAnsi="Times New Roman" w:cs="Times New Roman"/>
          <w:sz w:val="24"/>
          <w:szCs w:val="24"/>
          <w:lang w:val="bg-BG"/>
        </w:rPr>
        <w:t>комбинирана</w:t>
      </w:r>
      <w:r w:rsidR="00A924E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031CDB"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оценка </w:t>
      </w:r>
      <w:r w:rsidR="00904171">
        <w:rPr>
          <w:rFonts w:ascii="Times New Roman" w:eastAsia="Calibri" w:hAnsi="Times New Roman" w:cs="Times New Roman"/>
          <w:sz w:val="24"/>
          <w:szCs w:val="24"/>
          <w:lang w:val="bg-BG"/>
        </w:rPr>
        <w:t>от етапите на изпита</w:t>
      </w:r>
      <w:r w:rsidR="00031CDB"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съгласно изискванията на чл. 26</w:t>
      </w:r>
      <w:r w:rsidR="00873D8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чл. 26а</w:t>
      </w:r>
      <w:r w:rsidR="00031CDB"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>от Правилата</w:t>
      </w:r>
      <w:r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14:paraId="349DB2DE" w14:textId="6AF21466" w:rsidR="00E14019" w:rsidRPr="003A1616" w:rsidRDefault="00E14019" w:rsidP="00FA499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Чл. </w:t>
      </w:r>
      <w:r w:rsidR="000C2B25"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>17</w:t>
      </w:r>
      <w:r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(1) </w:t>
      </w:r>
      <w:r w:rsidRPr="003A161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След </w:t>
      </w:r>
      <w:r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въвеждане на резултатите по чл. </w:t>
      </w:r>
      <w:r w:rsidR="00137699"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 w:rsidR="00904171">
        <w:rPr>
          <w:rFonts w:ascii="Times New Roman" w:eastAsia="Calibri" w:hAnsi="Times New Roman" w:cs="Times New Roman"/>
          <w:sz w:val="24"/>
          <w:szCs w:val="24"/>
          <w:lang w:val="bg-BG"/>
        </w:rPr>
        <w:t>6</w:t>
      </w:r>
      <w:r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администраторите на информационната система предоставят на председателя на съответната комисия </w:t>
      </w:r>
      <w:r w:rsidRPr="004319DE">
        <w:rPr>
          <w:rFonts w:ascii="Times New Roman" w:eastAsia="Calibri" w:hAnsi="Times New Roman" w:cs="Times New Roman"/>
          <w:sz w:val="24"/>
          <w:szCs w:val="24"/>
          <w:lang w:val="bg-BG"/>
        </w:rPr>
        <w:t>протокол за резултатите на кандидатите.</w:t>
      </w:r>
    </w:p>
    <w:p w14:paraId="20E3CF29" w14:textId="77777777" w:rsidR="00E14019" w:rsidRPr="002F28A8" w:rsidRDefault="00E14019" w:rsidP="00FA4996">
      <w:pPr>
        <w:tabs>
          <w:tab w:val="left" w:pos="45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(2) Протоколът по ал. 1 се предоставя на електронен и хартиен носител. </w:t>
      </w:r>
      <w:r w:rsidRPr="004319DE">
        <w:rPr>
          <w:rFonts w:ascii="Times New Roman" w:eastAsia="Calibri" w:hAnsi="Times New Roman" w:cs="Times New Roman"/>
          <w:sz w:val="24"/>
          <w:szCs w:val="24"/>
          <w:lang w:val="bg-BG"/>
        </w:rPr>
        <w:t>Протоколът</w:t>
      </w:r>
      <w:r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хартиен носител се подписва от </w:t>
      </w:r>
      <w:r w:rsidR="00137699"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отговорния </w:t>
      </w:r>
      <w:r w:rsidRPr="003A161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администратор на информационната </w:t>
      </w:r>
      <w:r w:rsidRPr="002F28A8">
        <w:rPr>
          <w:rFonts w:ascii="Times New Roman" w:eastAsia="Calibri" w:hAnsi="Times New Roman" w:cs="Times New Roman"/>
          <w:sz w:val="24"/>
          <w:szCs w:val="24"/>
          <w:lang w:val="bg-BG"/>
        </w:rPr>
        <w:t>система.</w:t>
      </w:r>
    </w:p>
    <w:p w14:paraId="5E8F0992" w14:textId="11C36720" w:rsidR="00904171" w:rsidRPr="002F28A8" w:rsidRDefault="002A2498" w:rsidP="00FA4996">
      <w:pPr>
        <w:tabs>
          <w:tab w:val="left" w:pos="45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F28A8">
        <w:rPr>
          <w:rFonts w:ascii="Times New Roman" w:eastAsia="Calibri" w:hAnsi="Times New Roman" w:cs="Times New Roman"/>
          <w:sz w:val="24"/>
          <w:szCs w:val="24"/>
          <w:lang w:val="bg-BG"/>
        </w:rPr>
        <w:t>Чл. 18. При постъпили жалби по чл. 29 от Правилата</w:t>
      </w:r>
      <w:r w:rsidR="002F7B0A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Pr="002F28A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Председателят на съответната комисия </w:t>
      </w:r>
      <w:r w:rsidR="00CB67C8" w:rsidRPr="002F28A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предоставя становище на Комисията по чл. 31 по отношение на </w:t>
      </w:r>
      <w:r w:rsidR="000E441B" w:rsidRPr="002F28A8">
        <w:rPr>
          <w:rFonts w:ascii="Times New Roman" w:eastAsia="Calibri" w:hAnsi="Times New Roman" w:cs="Times New Roman"/>
          <w:sz w:val="24"/>
          <w:szCs w:val="24"/>
          <w:lang w:val="bg-BG"/>
        </w:rPr>
        <w:t>постъпилите</w:t>
      </w:r>
      <w:r w:rsidR="00CB67C8" w:rsidRPr="002F28A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жалби.</w:t>
      </w:r>
    </w:p>
    <w:p w14:paraId="306F104A" w14:textId="77777777" w:rsidR="002910DC" w:rsidRDefault="002910DC" w:rsidP="002910D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3A1616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V. 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Отчитане на работата</w:t>
      </w:r>
    </w:p>
    <w:p w14:paraId="2FD0B017" w14:textId="77777777" w:rsidR="002910DC" w:rsidRPr="003A1616" w:rsidRDefault="002910DC" w:rsidP="002910D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74002796" w14:textId="1E3E33E2" w:rsidR="00904171" w:rsidRDefault="002910DC" w:rsidP="00FA4996">
      <w:pPr>
        <w:tabs>
          <w:tab w:val="left" w:pos="45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Чл.</w:t>
      </w:r>
      <w:r w:rsidR="002A2498">
        <w:rPr>
          <w:rFonts w:ascii="Times New Roman" w:eastAsia="Calibri" w:hAnsi="Times New Roman" w:cs="Times New Roman"/>
          <w:sz w:val="24"/>
          <w:szCs w:val="24"/>
          <w:lang w:val="bg-BG"/>
        </w:rPr>
        <w:t>19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  <w:r w:rsidRPr="00CD2F41">
        <w:rPr>
          <w:rFonts w:ascii="Times New Roman" w:eastAsia="Calibri" w:hAnsi="Times New Roman" w:cs="Times New Roman"/>
          <w:sz w:val="24"/>
          <w:szCs w:val="24"/>
          <w:lang w:val="bg-BG"/>
        </w:rPr>
        <w:t>(1)</w:t>
      </w:r>
      <w:r w:rsidR="00A924E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04171" w:rsidRPr="0090417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отчитане на </w:t>
      </w:r>
      <w:r w:rsidR="0090417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работата и </w:t>
      </w:r>
      <w:r w:rsidR="00904171" w:rsidRPr="00904171">
        <w:rPr>
          <w:rFonts w:ascii="Times New Roman" w:eastAsia="Calibri" w:hAnsi="Times New Roman" w:cs="Times New Roman"/>
          <w:sz w:val="24"/>
          <w:szCs w:val="24"/>
          <w:lang w:val="bg-BG"/>
        </w:rPr>
        <w:t>отработените часове</w:t>
      </w:r>
      <w:r w:rsidR="0090417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се попълва</w:t>
      </w:r>
      <w:r w:rsidR="00904171" w:rsidRPr="0090417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отчетен документ Time sheet, който се попълва </w:t>
      </w:r>
      <w:r w:rsidR="00F71E4A">
        <w:rPr>
          <w:rFonts w:ascii="Times New Roman" w:eastAsia="Calibri" w:hAnsi="Times New Roman" w:cs="Times New Roman"/>
          <w:sz w:val="24"/>
          <w:szCs w:val="24"/>
          <w:lang w:val="bg-BG"/>
        </w:rPr>
        <w:t>за</w:t>
      </w:r>
      <w:r w:rsidR="00904171" w:rsidRPr="0090417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04171">
        <w:rPr>
          <w:rFonts w:ascii="Times New Roman" w:eastAsia="Calibri" w:hAnsi="Times New Roman" w:cs="Times New Roman"/>
          <w:sz w:val="24"/>
          <w:szCs w:val="24"/>
          <w:lang w:val="bg-BG"/>
        </w:rPr>
        <w:t>всеки член на комисия</w:t>
      </w:r>
      <w:r w:rsidR="00904171" w:rsidRPr="0090417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</w:t>
      </w:r>
      <w:r w:rsidR="00D370F1" w:rsidRPr="00A924E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се утвърждава от </w:t>
      </w:r>
      <w:r w:rsidR="00A924E2" w:rsidRPr="00A924E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председателя на </w:t>
      </w:r>
      <w:r w:rsidR="00D370F1" w:rsidRPr="00A924E2">
        <w:rPr>
          <w:rFonts w:ascii="Times New Roman" w:eastAsia="Calibri" w:hAnsi="Times New Roman" w:cs="Times New Roman"/>
          <w:sz w:val="24"/>
          <w:szCs w:val="24"/>
          <w:lang w:val="bg-BG"/>
        </w:rPr>
        <w:t>съответната</w:t>
      </w:r>
      <w:r w:rsidR="00A924E2" w:rsidRPr="00A924E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D370F1" w:rsidRPr="00A924E2">
        <w:rPr>
          <w:rFonts w:ascii="Times New Roman" w:eastAsia="Calibri" w:hAnsi="Times New Roman" w:cs="Times New Roman"/>
          <w:sz w:val="24"/>
          <w:szCs w:val="24"/>
          <w:lang w:val="bg-BG"/>
        </w:rPr>
        <w:t>комиси</w:t>
      </w:r>
      <w:r w:rsidR="00A924E2" w:rsidRPr="00A924E2">
        <w:rPr>
          <w:rFonts w:ascii="Times New Roman" w:eastAsia="Calibri" w:hAnsi="Times New Roman" w:cs="Times New Roman"/>
          <w:sz w:val="24"/>
          <w:szCs w:val="24"/>
          <w:lang w:val="bg-BG"/>
        </w:rPr>
        <w:t>я</w:t>
      </w:r>
      <w:r w:rsidR="00D370F1" w:rsidRPr="00A924E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по изпитите.</w:t>
      </w:r>
    </w:p>
    <w:p w14:paraId="44FB9F67" w14:textId="5359235E" w:rsidR="0048504D" w:rsidRDefault="002910DC" w:rsidP="00FA4996">
      <w:pPr>
        <w:tabs>
          <w:tab w:val="left" w:pos="45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D2F41">
        <w:rPr>
          <w:rFonts w:ascii="Times New Roman" w:eastAsia="Calibri" w:hAnsi="Times New Roman" w:cs="Times New Roman"/>
          <w:sz w:val="24"/>
          <w:szCs w:val="24"/>
          <w:lang w:val="bg-BG"/>
        </w:rPr>
        <w:t>(2)</w:t>
      </w:r>
      <w:r w:rsidR="00A924E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04171">
        <w:rPr>
          <w:rFonts w:ascii="Times New Roman" w:eastAsia="Calibri" w:hAnsi="Times New Roman" w:cs="Times New Roman"/>
          <w:sz w:val="24"/>
          <w:szCs w:val="24"/>
          <w:lang w:val="bg-BG"/>
        </w:rPr>
        <w:t>Утвърдените отчетни документи се предават на определеното лице от администрацията на ИДЕС и се утвърждават от Комисията по организиране на изпитите по чл.31 от Правилата.</w:t>
      </w:r>
    </w:p>
    <w:p w14:paraId="041EFA47" w14:textId="77777777" w:rsidR="00904171" w:rsidRDefault="002910DC" w:rsidP="00FA4996">
      <w:pPr>
        <w:tabs>
          <w:tab w:val="left" w:pos="45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D2F4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(3)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приемане на работата на </w:t>
      </w:r>
      <w:r w:rsidR="0090417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съставителите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се съставя протокол с приети въпроси и казуси. </w:t>
      </w:r>
    </w:p>
    <w:p w14:paraId="337430B0" w14:textId="529208BC" w:rsidR="002910DC" w:rsidRDefault="002910DC" w:rsidP="002910DC">
      <w:pPr>
        <w:tabs>
          <w:tab w:val="left" w:pos="45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D2F4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(4) </w:t>
      </w:r>
      <w:r w:rsidR="0090417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Протоколите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по</w:t>
      </w:r>
      <w:r w:rsidR="00A924E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ал.</w:t>
      </w:r>
      <w:r w:rsidR="00A924E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3 </w:t>
      </w:r>
      <w:r w:rsidR="0090417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се съставят от комисиите по съответните изпити и се утвърждават от Председателите на комисиите по изпитите след приключване на работата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рецензентите.</w:t>
      </w:r>
    </w:p>
    <w:p w14:paraId="0B7CA0F0" w14:textId="77777777" w:rsidR="002910DC" w:rsidRDefault="002910DC" w:rsidP="002910DC">
      <w:pPr>
        <w:tabs>
          <w:tab w:val="left" w:pos="45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D2F41">
        <w:rPr>
          <w:rFonts w:ascii="Times New Roman" w:eastAsia="Calibri" w:hAnsi="Times New Roman" w:cs="Times New Roman"/>
          <w:sz w:val="24"/>
          <w:szCs w:val="24"/>
          <w:lang w:val="bg-BG"/>
        </w:rPr>
        <w:t>(5)</w:t>
      </w:r>
      <w:r w:rsidR="00A924E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На съставителите се заплаща възнаграждение на база</w:t>
      </w:r>
      <w:r w:rsidR="00A924E2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утвърдените протоколи за приети и включени в базата с данни въпроси и казуси.</w:t>
      </w:r>
    </w:p>
    <w:p w14:paraId="4736D83A" w14:textId="77777777" w:rsidR="002910DC" w:rsidRPr="002910DC" w:rsidRDefault="002910DC" w:rsidP="00FA4996">
      <w:pPr>
        <w:tabs>
          <w:tab w:val="left" w:pos="45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D2F4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(6)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За работата си рецензентите изготвят доклад/протокол, съдържащ данни с брой проверени въпроси</w:t>
      </w:r>
      <w:r w:rsidR="00A924E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1E11F606" w14:textId="4765FAF3" w:rsidR="002910DC" w:rsidRDefault="002910DC" w:rsidP="00FA4996">
      <w:pPr>
        <w:tabs>
          <w:tab w:val="left" w:pos="45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D2F4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(7)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Протокол</w:t>
      </w:r>
      <w:r w:rsidR="00903E47">
        <w:rPr>
          <w:rFonts w:ascii="Times New Roman" w:eastAsia="Calibri" w:hAnsi="Times New Roman" w:cs="Times New Roman"/>
          <w:sz w:val="24"/>
          <w:szCs w:val="24"/>
          <w:lang w:val="bg-BG"/>
        </w:rPr>
        <w:t>ът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се утвърждава от Комисия</w:t>
      </w:r>
      <w:r w:rsidR="00D871F5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по организиране на изпитите.</w:t>
      </w:r>
    </w:p>
    <w:p w14:paraId="32180C90" w14:textId="29D218A9" w:rsidR="002910DC" w:rsidRPr="00CD2F41" w:rsidRDefault="002910DC" w:rsidP="00FA4996">
      <w:pPr>
        <w:tabs>
          <w:tab w:val="left" w:pos="45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D2F41">
        <w:rPr>
          <w:rFonts w:ascii="Times New Roman" w:eastAsia="Calibri" w:hAnsi="Times New Roman" w:cs="Times New Roman"/>
          <w:sz w:val="24"/>
          <w:szCs w:val="24"/>
          <w:lang w:val="bg-BG"/>
        </w:rPr>
        <w:t>(8)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рецензентите се заплаща възнаграж</w:t>
      </w:r>
      <w:r w:rsidR="00903E47">
        <w:rPr>
          <w:rFonts w:ascii="Times New Roman" w:eastAsia="Calibri" w:hAnsi="Times New Roman" w:cs="Times New Roman"/>
          <w:sz w:val="24"/>
          <w:szCs w:val="24"/>
          <w:lang w:val="bg-BG"/>
        </w:rPr>
        <w:t>д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е</w:t>
      </w:r>
      <w:r w:rsidR="00903E47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ие на база</w:t>
      </w:r>
      <w:r w:rsidR="00E20EC7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броя провер</w:t>
      </w:r>
      <w:r w:rsidR="00E20EC7">
        <w:rPr>
          <w:rFonts w:ascii="Times New Roman" w:eastAsia="Calibri" w:hAnsi="Times New Roman" w:cs="Times New Roman"/>
          <w:sz w:val="24"/>
          <w:szCs w:val="24"/>
          <w:lang w:val="bg-BG"/>
        </w:rPr>
        <w:t>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ни въпроси и утвърдения протокол по ал.7.</w:t>
      </w:r>
    </w:p>
    <w:p w14:paraId="5FA6B59F" w14:textId="77777777" w:rsidR="002910DC" w:rsidRPr="00CD2F41" w:rsidRDefault="002910DC" w:rsidP="00FA4996">
      <w:pPr>
        <w:tabs>
          <w:tab w:val="left" w:pos="45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9926F47" w14:textId="7C08CCF4" w:rsidR="002910DC" w:rsidRPr="00CD2F41" w:rsidRDefault="002910DC" w:rsidP="002910DC">
      <w:pPr>
        <w:tabs>
          <w:tab w:val="left" w:pos="45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>Чл.</w:t>
      </w:r>
      <w:r w:rsidR="002A2498"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>20</w:t>
      </w:r>
      <w:r w:rsidRPr="001C52E2">
        <w:rPr>
          <w:rFonts w:ascii="Times New Roman" w:eastAsia="Calibri" w:hAnsi="Times New Roman" w:cs="Times New Roman"/>
          <w:sz w:val="24"/>
          <w:szCs w:val="24"/>
          <w:lang w:val="bg-BG"/>
        </w:rPr>
        <w:t>.  (1) За цялостната си работа и след приключване на изпитната сесия Комисиите се отчитат за работата си и резултатите от изпитната сесия пред Комисията по организиране на изпитите.</w:t>
      </w:r>
    </w:p>
    <w:p w14:paraId="21C3BA75" w14:textId="62132C86" w:rsidR="002910DC" w:rsidRDefault="002910DC" w:rsidP="002910DC">
      <w:pPr>
        <w:tabs>
          <w:tab w:val="left" w:pos="45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D2F4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(2)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Ре</w:t>
      </w:r>
      <w:r w:rsidR="00743845">
        <w:rPr>
          <w:rFonts w:ascii="Times New Roman" w:eastAsia="Calibri" w:hAnsi="Times New Roman" w:cs="Times New Roman"/>
          <w:sz w:val="24"/>
          <w:szCs w:val="24"/>
          <w:lang w:val="bg-BG"/>
        </w:rPr>
        <w:t>це</w:t>
      </w:r>
      <w:r w:rsidR="00E20EC7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зентите отчитат резултатите от работата си след приключване на изпитната сесия пред Комисия</w:t>
      </w:r>
      <w:r w:rsidR="00D871F5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по организиране на изпитите</w:t>
      </w:r>
      <w:r w:rsidR="00D871F5">
        <w:rPr>
          <w:rFonts w:ascii="Times New Roman" w:eastAsia="Calibri" w:hAnsi="Times New Roman" w:cs="Times New Roman"/>
          <w:sz w:val="24"/>
          <w:szCs w:val="24"/>
          <w:lang w:val="bg-BG"/>
        </w:rPr>
        <w:t>, като дават съответните препоръки.</w:t>
      </w:r>
    </w:p>
    <w:p w14:paraId="6CD4CECD" w14:textId="77777777" w:rsidR="00D871F5" w:rsidRPr="00694C21" w:rsidRDefault="00D871F5" w:rsidP="002910DC">
      <w:pPr>
        <w:tabs>
          <w:tab w:val="left" w:pos="45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09087550" w14:textId="46199850" w:rsidR="00694C21" w:rsidRPr="00694C21" w:rsidRDefault="00694C21" w:rsidP="00694C21">
      <w:pPr>
        <w:tabs>
          <w:tab w:val="left" w:pos="4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694C21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ПРЕХОДНИ И ЗАКЛЮЧИТЕЛНИ РАЗПОРЕДБИ</w:t>
      </w:r>
    </w:p>
    <w:p w14:paraId="5EF51605" w14:textId="77777777" w:rsidR="00694C21" w:rsidRPr="00694C21" w:rsidRDefault="00694C21" w:rsidP="00E66A21">
      <w:pPr>
        <w:tabs>
          <w:tab w:val="left" w:pos="45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3B0E866F" w14:textId="6369DA2E" w:rsidR="00D871F5" w:rsidRPr="00CD2F41" w:rsidRDefault="00694C21" w:rsidP="00E66A21">
      <w:pPr>
        <w:tabs>
          <w:tab w:val="left" w:pos="45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94C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§1.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Вътрешните п</w:t>
      </w:r>
      <w:r w:rsidR="00E66A21" w:rsidRPr="00694C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роцедури</w:t>
      </w:r>
      <w:r w:rsidR="00E66A21" w:rsidRPr="00CD2F4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са приети от </w:t>
      </w:r>
      <w:r w:rsidR="00E66A21" w:rsidRPr="00694C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Управителния съвет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ИДЕС </w:t>
      </w:r>
      <w:r w:rsidR="00E66A21" w:rsidRPr="00694C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</w:t>
      </w:r>
      <w:r w:rsidR="00E66A21" w:rsidRPr="00CD2F4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Решение </w:t>
      </w:r>
      <w:r w:rsidR="00E66A21" w:rsidRPr="00694C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от </w:t>
      </w:r>
      <w:r w:rsidR="00E66A21" w:rsidRPr="00694C21">
        <w:rPr>
          <w:rFonts w:ascii="Times New Roman" w:hAnsi="Times New Roman" w:cs="Times New Roman"/>
          <w:sz w:val="24"/>
          <w:szCs w:val="24"/>
          <w:lang w:val="bg-BG"/>
        </w:rPr>
        <w:t xml:space="preserve">25.06.19 </w:t>
      </w:r>
      <w:r w:rsidR="00E66A21" w:rsidRPr="00CD2F4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г. и влизат в сила от деня на приемането им.</w:t>
      </w:r>
    </w:p>
    <w:p w14:paraId="7F5DA128" w14:textId="02760D2D" w:rsidR="00E66A21" w:rsidRPr="00694C21" w:rsidRDefault="00694C21" w:rsidP="00E66A21">
      <w:pPr>
        <w:tabs>
          <w:tab w:val="left" w:pos="45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94C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§2. </w:t>
      </w:r>
      <w:r w:rsidR="00E66A21" w:rsidRPr="00694C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Процедурите са изменени и допълнени с решени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я</w:t>
      </w:r>
      <w:r w:rsidR="00E66A21" w:rsidRPr="00694C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 УС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 ИДЕС</w:t>
      </w:r>
      <w:r w:rsidR="00E66A21" w:rsidRPr="00694C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</w:t>
      </w:r>
      <w:r w:rsidR="00E66A21" w:rsidRPr="00694C21">
        <w:rPr>
          <w:rFonts w:ascii="Times New Roman" w:eastAsia="Calibri" w:hAnsi="Times New Roman" w:cs="Times New Roman"/>
          <w:sz w:val="24"/>
          <w:szCs w:val="24"/>
          <w:lang w:val="bg-BG"/>
        </w:rPr>
        <w:t>28.05.2020</w:t>
      </w:r>
      <w:r w:rsidRPr="00694C2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г.</w:t>
      </w:r>
      <w:r w:rsidR="00E66A21" w:rsidRPr="00694C21">
        <w:rPr>
          <w:rFonts w:ascii="Times New Roman" w:eastAsia="Calibri" w:hAnsi="Times New Roman" w:cs="Times New Roman"/>
          <w:sz w:val="24"/>
          <w:szCs w:val="24"/>
          <w:lang w:val="bg-BG"/>
        </w:rPr>
        <w:t>, 16.09.2020</w:t>
      </w:r>
      <w:r w:rsidRPr="00694C2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г., 09.03.2021 г.</w:t>
      </w:r>
      <w:r w:rsidR="0010475A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Pr="00694C2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22.07.2022 г.</w:t>
      </w:r>
      <w:r w:rsidR="00873D8B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10475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12.06.2024 г.</w:t>
      </w:r>
      <w:r w:rsidR="00873D8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</w:t>
      </w:r>
      <w:r w:rsidR="00BD6E83">
        <w:rPr>
          <w:rFonts w:ascii="Times New Roman" w:eastAsia="Calibri" w:hAnsi="Times New Roman" w:cs="Times New Roman"/>
          <w:sz w:val="24"/>
          <w:szCs w:val="24"/>
          <w:lang w:val="bg-BG"/>
        </w:rPr>
        <w:t>24.09</w:t>
      </w:r>
      <w:r w:rsidR="00873D8B">
        <w:rPr>
          <w:rFonts w:ascii="Times New Roman" w:eastAsia="Calibri" w:hAnsi="Times New Roman" w:cs="Times New Roman"/>
          <w:sz w:val="24"/>
          <w:szCs w:val="24"/>
          <w:lang w:val="bg-BG"/>
        </w:rPr>
        <w:t>.2025 г.</w:t>
      </w:r>
    </w:p>
    <w:p w14:paraId="6FAFE1A1" w14:textId="15A37DFD" w:rsidR="00694C21" w:rsidRPr="00694C21" w:rsidRDefault="00694C21" w:rsidP="00E66A21">
      <w:pPr>
        <w:tabs>
          <w:tab w:val="left" w:pos="45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3C25105A" w14:textId="77777777" w:rsidR="00694C21" w:rsidRPr="00E66A21" w:rsidRDefault="00694C21" w:rsidP="00694C21">
      <w:pPr>
        <w:tabs>
          <w:tab w:val="left" w:pos="45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2766C8B0" w14:textId="76001F94" w:rsidR="00AD21D6" w:rsidRDefault="00D871F5" w:rsidP="002F28A8">
      <w:pPr>
        <w:tabs>
          <w:tab w:val="left" w:pos="45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D871F5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Комисия по организиране на изпитите по чл. 31 от Правилата на организиране и провеждане на изпити за </w:t>
      </w:r>
      <w:r w:rsidR="00873D8B">
        <w:rPr>
          <w:rFonts w:ascii="Times New Roman" w:eastAsia="Calibri" w:hAnsi="Times New Roman" w:cs="Times New Roman"/>
          <w:i/>
          <w:sz w:val="24"/>
          <w:szCs w:val="24"/>
          <w:lang w:val="bg-BG"/>
        </w:rPr>
        <w:t>придобиване на квалифкица диплиморан експерт-счетоводител и регистриран одитор по устойчивостта.</w:t>
      </w:r>
    </w:p>
    <w:p w14:paraId="656CAB9A" w14:textId="1A4B51A1" w:rsidR="00786010" w:rsidRPr="002F28A8" w:rsidRDefault="00786010" w:rsidP="002F28A8">
      <w:pPr>
        <w:tabs>
          <w:tab w:val="left" w:pos="45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sectPr w:rsidR="00786010" w:rsidRPr="002F28A8" w:rsidSect="00BD299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FB9D0" w14:textId="77777777" w:rsidR="000B34C6" w:rsidRDefault="000B34C6" w:rsidP="00137699">
      <w:pPr>
        <w:spacing w:after="0" w:line="240" w:lineRule="auto"/>
      </w:pPr>
      <w:r>
        <w:separator/>
      </w:r>
    </w:p>
  </w:endnote>
  <w:endnote w:type="continuationSeparator" w:id="0">
    <w:p w14:paraId="7DA1C553" w14:textId="77777777" w:rsidR="000B34C6" w:rsidRDefault="000B34C6" w:rsidP="00137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5888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E9571F" w14:textId="77777777" w:rsidR="004319DE" w:rsidRDefault="00CB67C8">
        <w:pPr>
          <w:pStyle w:val="Footer"/>
          <w:jc w:val="center"/>
        </w:pPr>
        <w:r>
          <w:fldChar w:fldCharType="begin"/>
        </w:r>
        <w:r w:rsidR="004319DE">
          <w:instrText xml:space="preserve"> PAGE   \* MERGEFORMAT </w:instrText>
        </w:r>
        <w:r>
          <w:fldChar w:fldCharType="separate"/>
        </w:r>
        <w:r w:rsidR="00AD21D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0C0439C" w14:textId="77777777" w:rsidR="004319DE" w:rsidRDefault="00431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C2D2E" w14:textId="77777777" w:rsidR="000B34C6" w:rsidRDefault="000B34C6" w:rsidP="00137699">
      <w:pPr>
        <w:spacing w:after="0" w:line="240" w:lineRule="auto"/>
      </w:pPr>
      <w:r>
        <w:separator/>
      </w:r>
    </w:p>
  </w:footnote>
  <w:footnote w:type="continuationSeparator" w:id="0">
    <w:p w14:paraId="5BF94EFC" w14:textId="77777777" w:rsidR="000B34C6" w:rsidRDefault="000B34C6" w:rsidP="00137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3771E"/>
    <w:multiLevelType w:val="hybridMultilevel"/>
    <w:tmpl w:val="BD5AB51C"/>
    <w:lvl w:ilvl="0" w:tplc="70608C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01F1E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B4A60"/>
    <w:multiLevelType w:val="hybridMultilevel"/>
    <w:tmpl w:val="E1180D80"/>
    <w:lvl w:ilvl="0" w:tplc="2D1E444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520360691">
    <w:abstractNumId w:val="1"/>
  </w:num>
  <w:num w:numId="2" w16cid:durableId="174641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19"/>
    <w:rsid w:val="00031CDB"/>
    <w:rsid w:val="000433ED"/>
    <w:rsid w:val="00080018"/>
    <w:rsid w:val="000870B8"/>
    <w:rsid w:val="00090B73"/>
    <w:rsid w:val="00093406"/>
    <w:rsid w:val="000B34C6"/>
    <w:rsid w:val="000B3CA9"/>
    <w:rsid w:val="000B3F20"/>
    <w:rsid w:val="000B62A6"/>
    <w:rsid w:val="000C2B25"/>
    <w:rsid w:val="000E441B"/>
    <w:rsid w:val="0010066D"/>
    <w:rsid w:val="0010475A"/>
    <w:rsid w:val="001060D8"/>
    <w:rsid w:val="00111FB8"/>
    <w:rsid w:val="00116B42"/>
    <w:rsid w:val="00127375"/>
    <w:rsid w:val="00137699"/>
    <w:rsid w:val="00152BBB"/>
    <w:rsid w:val="001647B3"/>
    <w:rsid w:val="001B544F"/>
    <w:rsid w:val="001C52E2"/>
    <w:rsid w:val="001E5981"/>
    <w:rsid w:val="001F2544"/>
    <w:rsid w:val="002106EB"/>
    <w:rsid w:val="00211D1D"/>
    <w:rsid w:val="00247CA0"/>
    <w:rsid w:val="00255AC6"/>
    <w:rsid w:val="002563AD"/>
    <w:rsid w:val="00266AC6"/>
    <w:rsid w:val="00277CFA"/>
    <w:rsid w:val="00280A60"/>
    <w:rsid w:val="00286AFB"/>
    <w:rsid w:val="002910DC"/>
    <w:rsid w:val="002A2498"/>
    <w:rsid w:val="002D6FD8"/>
    <w:rsid w:val="002F28A8"/>
    <w:rsid w:val="002F7B0A"/>
    <w:rsid w:val="00357490"/>
    <w:rsid w:val="00366DCD"/>
    <w:rsid w:val="0037524F"/>
    <w:rsid w:val="00383E4A"/>
    <w:rsid w:val="00385CE9"/>
    <w:rsid w:val="003A1616"/>
    <w:rsid w:val="003A3F2F"/>
    <w:rsid w:val="003C7D96"/>
    <w:rsid w:val="003D77F1"/>
    <w:rsid w:val="003E52D9"/>
    <w:rsid w:val="00402644"/>
    <w:rsid w:val="00427F52"/>
    <w:rsid w:val="004319DE"/>
    <w:rsid w:val="00465E08"/>
    <w:rsid w:val="00480268"/>
    <w:rsid w:val="0048131D"/>
    <w:rsid w:val="0048504D"/>
    <w:rsid w:val="004871DD"/>
    <w:rsid w:val="004917AE"/>
    <w:rsid w:val="004A096C"/>
    <w:rsid w:val="004A7763"/>
    <w:rsid w:val="004B692F"/>
    <w:rsid w:val="004C0E41"/>
    <w:rsid w:val="004D2A9C"/>
    <w:rsid w:val="004D4786"/>
    <w:rsid w:val="004D5AF3"/>
    <w:rsid w:val="004F279C"/>
    <w:rsid w:val="0050706A"/>
    <w:rsid w:val="00534BC9"/>
    <w:rsid w:val="00535FCA"/>
    <w:rsid w:val="0053605C"/>
    <w:rsid w:val="00541F60"/>
    <w:rsid w:val="005542B5"/>
    <w:rsid w:val="005A1794"/>
    <w:rsid w:val="005A1A09"/>
    <w:rsid w:val="005E133A"/>
    <w:rsid w:val="00677A56"/>
    <w:rsid w:val="00680258"/>
    <w:rsid w:val="00687544"/>
    <w:rsid w:val="00694C21"/>
    <w:rsid w:val="006A0B83"/>
    <w:rsid w:val="006A79C4"/>
    <w:rsid w:val="006B4242"/>
    <w:rsid w:val="006C5BA8"/>
    <w:rsid w:val="006C6830"/>
    <w:rsid w:val="0071370F"/>
    <w:rsid w:val="0072595F"/>
    <w:rsid w:val="00736691"/>
    <w:rsid w:val="00741DFB"/>
    <w:rsid w:val="00743845"/>
    <w:rsid w:val="00747D27"/>
    <w:rsid w:val="00750013"/>
    <w:rsid w:val="00750503"/>
    <w:rsid w:val="007543C8"/>
    <w:rsid w:val="00764606"/>
    <w:rsid w:val="007664F5"/>
    <w:rsid w:val="00786010"/>
    <w:rsid w:val="00793837"/>
    <w:rsid w:val="00795FCD"/>
    <w:rsid w:val="007961D7"/>
    <w:rsid w:val="007A5138"/>
    <w:rsid w:val="007B4D7F"/>
    <w:rsid w:val="007C6B8F"/>
    <w:rsid w:val="0080236C"/>
    <w:rsid w:val="0081275A"/>
    <w:rsid w:val="00821EC7"/>
    <w:rsid w:val="00824318"/>
    <w:rsid w:val="0083477F"/>
    <w:rsid w:val="00850E73"/>
    <w:rsid w:val="00853481"/>
    <w:rsid w:val="008665F2"/>
    <w:rsid w:val="00873D8B"/>
    <w:rsid w:val="008830E7"/>
    <w:rsid w:val="008868E7"/>
    <w:rsid w:val="00892073"/>
    <w:rsid w:val="008A08E1"/>
    <w:rsid w:val="008A583F"/>
    <w:rsid w:val="008E2D59"/>
    <w:rsid w:val="008E34E9"/>
    <w:rsid w:val="008E372C"/>
    <w:rsid w:val="008E6578"/>
    <w:rsid w:val="008F5912"/>
    <w:rsid w:val="00903E47"/>
    <w:rsid w:val="00904171"/>
    <w:rsid w:val="00907454"/>
    <w:rsid w:val="00923082"/>
    <w:rsid w:val="00934933"/>
    <w:rsid w:val="009447CE"/>
    <w:rsid w:val="00947E6B"/>
    <w:rsid w:val="00956DCD"/>
    <w:rsid w:val="00967F76"/>
    <w:rsid w:val="009737C9"/>
    <w:rsid w:val="009802B9"/>
    <w:rsid w:val="00984C1D"/>
    <w:rsid w:val="00993EE5"/>
    <w:rsid w:val="009942B8"/>
    <w:rsid w:val="009972A2"/>
    <w:rsid w:val="009C4F9F"/>
    <w:rsid w:val="009E47B8"/>
    <w:rsid w:val="009F1526"/>
    <w:rsid w:val="009F7E67"/>
    <w:rsid w:val="00A108D9"/>
    <w:rsid w:val="00A167AD"/>
    <w:rsid w:val="00A44813"/>
    <w:rsid w:val="00A64A81"/>
    <w:rsid w:val="00A668C1"/>
    <w:rsid w:val="00A83D37"/>
    <w:rsid w:val="00A924E2"/>
    <w:rsid w:val="00A92819"/>
    <w:rsid w:val="00A96451"/>
    <w:rsid w:val="00A97060"/>
    <w:rsid w:val="00AA7595"/>
    <w:rsid w:val="00AB3112"/>
    <w:rsid w:val="00AB4E7B"/>
    <w:rsid w:val="00AC3EE8"/>
    <w:rsid w:val="00AC75B2"/>
    <w:rsid w:val="00AD21D6"/>
    <w:rsid w:val="00AD5D96"/>
    <w:rsid w:val="00AD7B42"/>
    <w:rsid w:val="00AE5145"/>
    <w:rsid w:val="00B07080"/>
    <w:rsid w:val="00B07256"/>
    <w:rsid w:val="00B43047"/>
    <w:rsid w:val="00B43245"/>
    <w:rsid w:val="00B53A1C"/>
    <w:rsid w:val="00B56B75"/>
    <w:rsid w:val="00B6128F"/>
    <w:rsid w:val="00B63AAF"/>
    <w:rsid w:val="00B76F8E"/>
    <w:rsid w:val="00B938F9"/>
    <w:rsid w:val="00BB2254"/>
    <w:rsid w:val="00BC3F90"/>
    <w:rsid w:val="00BD299F"/>
    <w:rsid w:val="00BD6E83"/>
    <w:rsid w:val="00BE074E"/>
    <w:rsid w:val="00BF1779"/>
    <w:rsid w:val="00BF4CA7"/>
    <w:rsid w:val="00C03038"/>
    <w:rsid w:val="00C049DD"/>
    <w:rsid w:val="00C0723F"/>
    <w:rsid w:val="00C10895"/>
    <w:rsid w:val="00C1354A"/>
    <w:rsid w:val="00C32E90"/>
    <w:rsid w:val="00C362EA"/>
    <w:rsid w:val="00C574BF"/>
    <w:rsid w:val="00C711CB"/>
    <w:rsid w:val="00C84CE2"/>
    <w:rsid w:val="00CA5125"/>
    <w:rsid w:val="00CB67C8"/>
    <w:rsid w:val="00CB7918"/>
    <w:rsid w:val="00CD2F41"/>
    <w:rsid w:val="00CF12C1"/>
    <w:rsid w:val="00D00E1C"/>
    <w:rsid w:val="00D0457A"/>
    <w:rsid w:val="00D107E6"/>
    <w:rsid w:val="00D370F1"/>
    <w:rsid w:val="00D52D83"/>
    <w:rsid w:val="00D6125A"/>
    <w:rsid w:val="00D62C5B"/>
    <w:rsid w:val="00D638FC"/>
    <w:rsid w:val="00D66D10"/>
    <w:rsid w:val="00D76CA1"/>
    <w:rsid w:val="00D825EF"/>
    <w:rsid w:val="00D871F5"/>
    <w:rsid w:val="00DA1A86"/>
    <w:rsid w:val="00DB2E12"/>
    <w:rsid w:val="00DB7BEC"/>
    <w:rsid w:val="00DF1A7F"/>
    <w:rsid w:val="00DF38BB"/>
    <w:rsid w:val="00DF42C2"/>
    <w:rsid w:val="00DF563E"/>
    <w:rsid w:val="00E02992"/>
    <w:rsid w:val="00E05A81"/>
    <w:rsid w:val="00E07E63"/>
    <w:rsid w:val="00E1283F"/>
    <w:rsid w:val="00E14019"/>
    <w:rsid w:val="00E16726"/>
    <w:rsid w:val="00E20EC7"/>
    <w:rsid w:val="00E2160A"/>
    <w:rsid w:val="00E21E2E"/>
    <w:rsid w:val="00E459BE"/>
    <w:rsid w:val="00E478C0"/>
    <w:rsid w:val="00E532B6"/>
    <w:rsid w:val="00E574E0"/>
    <w:rsid w:val="00E66A21"/>
    <w:rsid w:val="00E756EE"/>
    <w:rsid w:val="00E76E11"/>
    <w:rsid w:val="00EA1FD7"/>
    <w:rsid w:val="00EA669E"/>
    <w:rsid w:val="00EC76AE"/>
    <w:rsid w:val="00ED4DA5"/>
    <w:rsid w:val="00F0673F"/>
    <w:rsid w:val="00F23B55"/>
    <w:rsid w:val="00F24F89"/>
    <w:rsid w:val="00F44536"/>
    <w:rsid w:val="00F44E10"/>
    <w:rsid w:val="00F65C05"/>
    <w:rsid w:val="00F66E0C"/>
    <w:rsid w:val="00F66F4C"/>
    <w:rsid w:val="00F71E4A"/>
    <w:rsid w:val="00F80CFE"/>
    <w:rsid w:val="00F84383"/>
    <w:rsid w:val="00F86770"/>
    <w:rsid w:val="00F9523B"/>
    <w:rsid w:val="00FA2754"/>
    <w:rsid w:val="00FA4996"/>
    <w:rsid w:val="00FD2362"/>
    <w:rsid w:val="00FD5E35"/>
    <w:rsid w:val="00FD7634"/>
    <w:rsid w:val="00FE6077"/>
    <w:rsid w:val="00FF1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EE072"/>
  <w15:docId w15:val="{2A09ABBF-3DCC-4FD0-8230-0E177079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401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376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7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699"/>
  </w:style>
  <w:style w:type="paragraph" w:styleId="Footer">
    <w:name w:val="footer"/>
    <w:basedOn w:val="Normal"/>
    <w:link w:val="FooterChar"/>
    <w:uiPriority w:val="99"/>
    <w:unhideWhenUsed/>
    <w:rsid w:val="00137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699"/>
  </w:style>
  <w:style w:type="paragraph" w:styleId="BalloonText">
    <w:name w:val="Balloon Text"/>
    <w:basedOn w:val="Normal"/>
    <w:link w:val="BalloonTextChar"/>
    <w:uiPriority w:val="99"/>
    <w:semiHidden/>
    <w:unhideWhenUsed/>
    <w:rsid w:val="00BE0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74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5C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Revision">
    <w:name w:val="Revision"/>
    <w:hidden/>
    <w:uiPriority w:val="99"/>
    <w:semiHidden/>
    <w:rsid w:val="00947E6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47E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7E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7E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E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E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9CBA24AFA42844C8E6829A813AF0399" ma:contentTypeVersion="11" ma:contentTypeDescription="Създаване на нов документ" ma:contentTypeScope="" ma:versionID="4cb6251f89600962037c52d59818ef70">
  <xsd:schema xmlns:xsd="http://www.w3.org/2001/XMLSchema" xmlns:xs="http://www.w3.org/2001/XMLSchema" xmlns:p="http://schemas.microsoft.com/office/2006/metadata/properties" xmlns:ns2="ded2cab9-f392-4905-9d69-9cced94dc497" xmlns:ns3="af89b9d6-bd41-48f0-958c-8a86f368c4b0" targetNamespace="http://schemas.microsoft.com/office/2006/metadata/properties" ma:root="true" ma:fieldsID="a6499b9d12c825daf694989472970011" ns2:_="" ns3:_="">
    <xsd:import namespace="ded2cab9-f392-4905-9d69-9cced94dc497"/>
    <xsd:import namespace="af89b9d6-bd41-48f0-958c-8a86f368c4b0"/>
    <xsd:element name="properties">
      <xsd:complexType>
        <xsd:sequence>
          <xsd:element name="documentManagement">
            <xsd:complexType>
              <xsd:all>
                <xsd:element ref="ns2:_x0414__x0430__x0442__x0430_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2cab9-f392-4905-9d69-9cced94dc497" elementFormDefault="qualified">
    <xsd:import namespace="http://schemas.microsoft.com/office/2006/documentManagement/types"/>
    <xsd:import namespace="http://schemas.microsoft.com/office/infopath/2007/PartnerControls"/>
    <xsd:element name="_x0414__x0430__x0442__x0430_" ma:index="8" nillable="true" ma:displayName="Дата" ma:format="DateOnly" ma:internalName="_x0414__x0430__x0442__x0430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9b9d6-bd41-48f0-958c-8a86f368c4b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4__x0430__x0442__x0430_ xmlns="ded2cab9-f392-4905-9d69-9cced94dc497" xsi:nil="true"/>
  </documentManagement>
</p:properties>
</file>

<file path=customXml/itemProps1.xml><?xml version="1.0" encoding="utf-8"?>
<ds:datastoreItem xmlns:ds="http://schemas.openxmlformats.org/officeDocument/2006/customXml" ds:itemID="{840F6133-8679-4F40-8932-B5E8AE74FF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CA1A26-2EDF-4522-B865-DE97912AF9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7825E9-5710-42FB-99B7-A69E222B3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2cab9-f392-4905-9d69-9cced94dc497"/>
    <ds:schemaRef ds:uri="af89b9d6-bd41-48f0-958c-8a86f368c4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3755F5-57E1-40CF-842F-64958EE6280B}">
  <ds:schemaRefs>
    <ds:schemaRef ds:uri="http://schemas.microsoft.com/office/2006/metadata/properties"/>
    <ds:schemaRef ds:uri="http://schemas.microsoft.com/office/infopath/2007/PartnerControls"/>
    <ds:schemaRef ds:uri="ded2cab9-f392-4905-9d69-9cced94dc4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3381</Words>
  <Characters>19277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Silviya</dc:creator>
  <cp:lastModifiedBy>Silviya Terziyska</cp:lastModifiedBy>
  <cp:revision>9</cp:revision>
  <cp:lastPrinted>2024-06-10T08:56:00Z</cp:lastPrinted>
  <dcterms:created xsi:type="dcterms:W3CDTF">2025-07-24T11:30:00Z</dcterms:created>
  <dcterms:modified xsi:type="dcterms:W3CDTF">2026-02-18T07:43:00Z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0x010100C9CBA24AFA42844C8E6829A813AF0399</vt:lpwstr>
  </property>
</Properties>
</file>